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436962">
        <w:rPr>
          <w:rFonts w:ascii="Arial" w:hAnsi="Arial" w:cs="Arial"/>
          <w:b/>
          <w:sz w:val="24"/>
          <w:szCs w:val="24"/>
        </w:rPr>
        <w:t>8</w:t>
      </w:r>
      <w:r w:rsidR="00835010">
        <w:rPr>
          <w:rFonts w:ascii="Arial" w:hAnsi="Arial" w:cs="Arial"/>
          <w:b/>
          <w:sz w:val="24"/>
          <w:szCs w:val="24"/>
        </w:rPr>
        <w:t>1</w:t>
      </w:r>
      <w:r w:rsidRPr="00117E40">
        <w:rPr>
          <w:rFonts w:ascii="Arial" w:hAnsi="Arial" w:cs="Arial"/>
          <w:b/>
          <w:sz w:val="24"/>
          <w:szCs w:val="24"/>
        </w:rPr>
        <w:t>/2017-1</w:t>
      </w:r>
      <w:r w:rsidRPr="00117E40">
        <w:rPr>
          <w:b/>
          <w:sz w:val="24"/>
          <w:szCs w:val="24"/>
        </w:rPr>
        <w:t xml:space="preserve"> </w:t>
      </w:r>
    </w:p>
    <w:p w:rsidR="003A5E41" w:rsidRPr="00442DC8" w:rsidRDefault="003A5E41">
      <w:pPr>
        <w:jc w:val="right"/>
        <w:rPr>
          <w:rFonts w:ascii="Arial" w:hAnsi="Arial" w:cs="Arial"/>
          <w:b/>
          <w:sz w:val="12"/>
          <w:szCs w:val="12"/>
        </w:rPr>
      </w:pPr>
    </w:p>
    <w:p w:rsidR="00835010" w:rsidRDefault="00835010" w:rsidP="00835010">
      <w:pPr>
        <w:jc w:val="center"/>
        <w:rPr>
          <w:rFonts w:ascii="Arial" w:hAnsi="Arial" w:cs="Arial"/>
          <w:b/>
          <w:sz w:val="36"/>
        </w:rPr>
      </w:pPr>
      <w:r w:rsidRPr="007774FF">
        <w:rPr>
          <w:rFonts w:ascii="Arial" w:hAnsi="Arial" w:cs="Arial"/>
          <w:b/>
          <w:sz w:val="36"/>
        </w:rPr>
        <w:t xml:space="preserve">Presentan Condominio de </w:t>
      </w:r>
      <w:r w:rsidR="000034B2">
        <w:rPr>
          <w:rFonts w:ascii="Arial" w:hAnsi="Arial" w:cs="Arial"/>
          <w:b/>
          <w:sz w:val="36"/>
        </w:rPr>
        <w:t>l</w:t>
      </w:r>
      <w:r w:rsidRPr="007774FF">
        <w:rPr>
          <w:rFonts w:ascii="Arial" w:hAnsi="Arial" w:cs="Arial"/>
          <w:b/>
          <w:sz w:val="36"/>
        </w:rPr>
        <w:t>ujo del 80 Sorteo de la UABC</w:t>
      </w:r>
    </w:p>
    <w:p w:rsidR="000034B2" w:rsidRPr="000034B2" w:rsidRDefault="000034B2" w:rsidP="00835010">
      <w:pPr>
        <w:jc w:val="center"/>
        <w:rPr>
          <w:rFonts w:ascii="Arial" w:hAnsi="Arial" w:cs="Arial"/>
          <w:b/>
          <w:sz w:val="16"/>
          <w:szCs w:val="16"/>
        </w:rPr>
      </w:pPr>
    </w:p>
    <w:p w:rsidR="00835010" w:rsidRDefault="00835010" w:rsidP="000034B2">
      <w:pPr>
        <w:pStyle w:val="Prrafodelista"/>
        <w:numPr>
          <w:ilvl w:val="0"/>
          <w:numId w:val="47"/>
        </w:numPr>
        <w:autoSpaceDN/>
        <w:ind w:left="284" w:hanging="284"/>
        <w:contextualSpacing/>
        <w:jc w:val="both"/>
        <w:textAlignment w:val="auto"/>
        <w:rPr>
          <w:rFonts w:ascii="Arial" w:hAnsi="Arial" w:cs="Arial"/>
          <w:sz w:val="24"/>
        </w:rPr>
      </w:pPr>
      <w:r>
        <w:rPr>
          <w:rFonts w:ascii="Arial" w:hAnsi="Arial" w:cs="Arial"/>
          <w:sz w:val="24"/>
        </w:rPr>
        <w:t>El condominio t</w:t>
      </w:r>
      <w:r w:rsidRPr="009C4D73">
        <w:rPr>
          <w:rFonts w:ascii="Arial" w:hAnsi="Arial" w:cs="Arial"/>
          <w:sz w:val="24"/>
        </w:rPr>
        <w:t xml:space="preserve">iene un valor </w:t>
      </w:r>
      <w:r>
        <w:rPr>
          <w:rFonts w:ascii="Arial" w:hAnsi="Arial" w:cs="Arial"/>
          <w:sz w:val="24"/>
        </w:rPr>
        <w:t>de 20</w:t>
      </w:r>
      <w:r w:rsidRPr="009C4D73">
        <w:rPr>
          <w:rFonts w:ascii="Arial" w:hAnsi="Arial" w:cs="Arial"/>
          <w:sz w:val="24"/>
        </w:rPr>
        <w:t xml:space="preserve"> </w:t>
      </w:r>
      <w:r>
        <w:rPr>
          <w:rFonts w:ascii="Arial" w:hAnsi="Arial" w:cs="Arial"/>
          <w:sz w:val="24"/>
        </w:rPr>
        <w:t>millones de pesos y está ubicado</w:t>
      </w:r>
      <w:r w:rsidRPr="009C4D73">
        <w:rPr>
          <w:rFonts w:ascii="Arial" w:hAnsi="Arial" w:cs="Arial"/>
          <w:sz w:val="24"/>
        </w:rPr>
        <w:t xml:space="preserve"> en el desarrollo </w:t>
      </w:r>
      <w:proofErr w:type="spellStart"/>
      <w:r>
        <w:rPr>
          <w:rFonts w:ascii="Arial" w:hAnsi="Arial" w:cs="Arial"/>
          <w:sz w:val="24"/>
        </w:rPr>
        <w:t>Entremar</w:t>
      </w:r>
      <w:proofErr w:type="spellEnd"/>
      <w:r>
        <w:rPr>
          <w:rFonts w:ascii="Arial" w:hAnsi="Arial" w:cs="Arial"/>
          <w:sz w:val="24"/>
        </w:rPr>
        <w:t xml:space="preserve"> de la ciudad de Ensenada.  </w:t>
      </w:r>
      <w:r w:rsidRPr="009C4D73">
        <w:rPr>
          <w:rFonts w:ascii="Arial" w:hAnsi="Arial" w:cs="Arial"/>
          <w:sz w:val="24"/>
        </w:rPr>
        <w:t xml:space="preserve"> </w:t>
      </w:r>
    </w:p>
    <w:p w:rsidR="00835010" w:rsidRDefault="00835010" w:rsidP="000034B2">
      <w:pPr>
        <w:pStyle w:val="Prrafodelista"/>
        <w:numPr>
          <w:ilvl w:val="0"/>
          <w:numId w:val="47"/>
        </w:numPr>
        <w:autoSpaceDN/>
        <w:ind w:left="284" w:hanging="295"/>
        <w:contextualSpacing/>
        <w:jc w:val="both"/>
        <w:textAlignment w:val="auto"/>
        <w:rPr>
          <w:rFonts w:ascii="Arial" w:hAnsi="Arial" w:cs="Arial"/>
          <w:sz w:val="24"/>
        </w:rPr>
      </w:pPr>
      <w:r>
        <w:rPr>
          <w:rFonts w:ascii="Arial" w:hAnsi="Arial" w:cs="Arial"/>
          <w:sz w:val="24"/>
        </w:rPr>
        <w:t xml:space="preserve">El sorteo se realizará el </w:t>
      </w:r>
      <w:r w:rsidR="0046257F">
        <w:rPr>
          <w:rFonts w:ascii="Arial" w:hAnsi="Arial" w:cs="Arial"/>
          <w:sz w:val="24"/>
        </w:rPr>
        <w:t xml:space="preserve">8 </w:t>
      </w:r>
      <w:r w:rsidRPr="009C4D73">
        <w:rPr>
          <w:rFonts w:ascii="Arial" w:hAnsi="Arial" w:cs="Arial"/>
          <w:sz w:val="24"/>
        </w:rPr>
        <w:t xml:space="preserve">de junio y </w:t>
      </w:r>
      <w:r>
        <w:rPr>
          <w:rFonts w:ascii="Arial" w:hAnsi="Arial" w:cs="Arial"/>
          <w:sz w:val="24"/>
        </w:rPr>
        <w:t xml:space="preserve">todavía hay oportunidad de comprar boletos con valor de 420 pesos cada uno. </w:t>
      </w:r>
    </w:p>
    <w:p w:rsidR="000034B2" w:rsidRPr="000034B2" w:rsidRDefault="000034B2" w:rsidP="000034B2">
      <w:pPr>
        <w:pStyle w:val="Prrafodelista"/>
        <w:autoSpaceDN/>
        <w:ind w:left="284"/>
        <w:contextualSpacing/>
        <w:jc w:val="both"/>
        <w:textAlignment w:val="auto"/>
        <w:rPr>
          <w:rFonts w:ascii="Arial" w:hAnsi="Arial" w:cs="Arial"/>
          <w:sz w:val="16"/>
          <w:szCs w:val="16"/>
        </w:rPr>
      </w:pPr>
    </w:p>
    <w:p w:rsidR="00835010" w:rsidRDefault="00835010" w:rsidP="000034B2">
      <w:pPr>
        <w:jc w:val="both"/>
        <w:rPr>
          <w:rFonts w:ascii="Arial" w:hAnsi="Arial" w:cs="Arial"/>
          <w:sz w:val="24"/>
        </w:rPr>
      </w:pPr>
      <w:r>
        <w:rPr>
          <w:rFonts w:ascii="Arial" w:hAnsi="Arial" w:cs="Arial"/>
          <w:b/>
          <w:sz w:val="24"/>
        </w:rPr>
        <w:t>Ensenada</w:t>
      </w:r>
      <w:r w:rsidRPr="009C4D73">
        <w:rPr>
          <w:rFonts w:ascii="Arial" w:hAnsi="Arial" w:cs="Arial"/>
          <w:b/>
          <w:sz w:val="24"/>
        </w:rPr>
        <w:t xml:space="preserve">, B.C., </w:t>
      </w:r>
      <w:r>
        <w:rPr>
          <w:rFonts w:ascii="Arial" w:hAnsi="Arial" w:cs="Arial"/>
          <w:b/>
          <w:sz w:val="24"/>
        </w:rPr>
        <w:t>martes 16 de mayo de 2017</w:t>
      </w:r>
      <w:r w:rsidRPr="009C4D73">
        <w:rPr>
          <w:rFonts w:ascii="Arial" w:hAnsi="Arial" w:cs="Arial"/>
          <w:b/>
          <w:sz w:val="24"/>
        </w:rPr>
        <w:t>.-</w:t>
      </w:r>
      <w:r w:rsidRPr="009C4D73">
        <w:rPr>
          <w:rFonts w:ascii="Arial" w:hAnsi="Arial" w:cs="Arial"/>
          <w:sz w:val="24"/>
        </w:rPr>
        <w:t xml:space="preserve"> </w:t>
      </w:r>
      <w:r>
        <w:rPr>
          <w:rFonts w:ascii="Arial" w:hAnsi="Arial" w:cs="Arial"/>
          <w:sz w:val="24"/>
        </w:rPr>
        <w:t xml:space="preserve">El primer premio del 80 Sorteo Magno de la Universidad Autónoma de Baja California (UABC), cuyo valor es de 20 millones de pesos, fue inaugurado ante la presencia de autoridades universitarias, medios de comunicación y público en general. </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 xml:space="preserve">El condominio se encuentra ubicado en el desarrollo </w:t>
      </w:r>
      <w:proofErr w:type="spellStart"/>
      <w:r>
        <w:rPr>
          <w:rFonts w:ascii="Arial" w:hAnsi="Arial" w:cs="Arial"/>
          <w:sz w:val="24"/>
        </w:rPr>
        <w:t>Entremar</w:t>
      </w:r>
      <w:proofErr w:type="spellEnd"/>
      <w:r>
        <w:rPr>
          <w:rFonts w:ascii="Arial" w:hAnsi="Arial" w:cs="Arial"/>
          <w:sz w:val="24"/>
        </w:rPr>
        <w:t xml:space="preserve">,  kilómetro 103.5 de la </w:t>
      </w:r>
      <w:r w:rsidRPr="008F25B0">
        <w:rPr>
          <w:rFonts w:ascii="Arial" w:hAnsi="Arial" w:cs="Arial"/>
          <w:sz w:val="24"/>
        </w:rPr>
        <w:t xml:space="preserve">Carretera </w:t>
      </w:r>
      <w:proofErr w:type="spellStart"/>
      <w:r w:rsidRPr="008F25B0">
        <w:rPr>
          <w:rFonts w:ascii="Arial" w:hAnsi="Arial" w:cs="Arial"/>
          <w:sz w:val="24"/>
        </w:rPr>
        <w:t>Transpen</w:t>
      </w:r>
      <w:r>
        <w:rPr>
          <w:rFonts w:ascii="Arial" w:hAnsi="Arial" w:cs="Arial"/>
          <w:sz w:val="24"/>
        </w:rPr>
        <w:t>insular</w:t>
      </w:r>
      <w:proofErr w:type="spellEnd"/>
      <w:r>
        <w:rPr>
          <w:rFonts w:ascii="Arial" w:hAnsi="Arial" w:cs="Arial"/>
          <w:sz w:val="24"/>
        </w:rPr>
        <w:t xml:space="preserve"> Ensenada – Tijuana. La lujosa propiedad tiene una superficie total de 368 m2, de los cuales 320 m2 son la superficie del condominio y 48 m2 corresponden al almacén y el espacio para cuatro cajones de estacionamiento.</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 xml:space="preserve">Este condominio consta de vestíbulo, cocina, alacena, sala comedor, bar, sala familiar, terrazas con vista al mar, cuarto de lavar, un medio baño y tres recamaras con closet y baño, así como acceso a la alberca al infinito, áreas verdes, gimnasio, sauna, área de spa y salón de eventos. Además este primer premio incluye una camioneta BMW X1 2017 y un cheque certificado por 2 millones de pesos para sostenimiento. </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La doctora Blanca Rosa García Rivera, Vicerrect</w:t>
      </w:r>
      <w:r w:rsidR="000034B2">
        <w:rPr>
          <w:rFonts w:ascii="Arial" w:hAnsi="Arial" w:cs="Arial"/>
          <w:sz w:val="24"/>
        </w:rPr>
        <w:t>ora del Campus Ensenada, comentó:</w:t>
      </w:r>
      <w:r>
        <w:rPr>
          <w:rFonts w:ascii="Arial" w:hAnsi="Arial" w:cs="Arial"/>
          <w:sz w:val="24"/>
        </w:rPr>
        <w:t xml:space="preserve"> “</w:t>
      </w:r>
      <w:r w:rsidR="000034B2">
        <w:rPr>
          <w:rFonts w:ascii="Arial" w:hAnsi="Arial" w:cs="Arial"/>
          <w:sz w:val="24"/>
        </w:rPr>
        <w:t>Q</w:t>
      </w:r>
      <w:r w:rsidRPr="0088371B">
        <w:rPr>
          <w:rFonts w:ascii="Arial" w:hAnsi="Arial" w:cs="Arial"/>
          <w:sz w:val="24"/>
        </w:rPr>
        <w:t xml:space="preserve">ueremos invitarlos que apoyen a la Universidad, </w:t>
      </w:r>
      <w:r w:rsidR="000034B2">
        <w:rPr>
          <w:rFonts w:ascii="Arial" w:hAnsi="Arial" w:cs="Arial"/>
          <w:sz w:val="24"/>
        </w:rPr>
        <w:t>ya que</w:t>
      </w:r>
      <w:r w:rsidRPr="0088371B">
        <w:rPr>
          <w:rFonts w:ascii="Arial" w:hAnsi="Arial" w:cs="Arial"/>
          <w:sz w:val="24"/>
        </w:rPr>
        <w:t xml:space="preserve"> a través de la compra y venta de boletos de sorteos </w:t>
      </w:r>
      <w:r>
        <w:rPr>
          <w:rFonts w:ascii="Arial" w:hAnsi="Arial" w:cs="Arial"/>
          <w:sz w:val="24"/>
        </w:rPr>
        <w:t>puede</w:t>
      </w:r>
      <w:r w:rsidRPr="0088371B">
        <w:rPr>
          <w:rFonts w:ascii="Arial" w:hAnsi="Arial" w:cs="Arial"/>
          <w:sz w:val="24"/>
        </w:rPr>
        <w:t xml:space="preserve"> otorgar becas, equipar aulas, mejorar la infraestructura de edificios y salones, impulsar la movilidad estudiantil, adquirir transporte, y muchas otras cosas más que son en beneficio d</w:t>
      </w:r>
      <w:r w:rsidR="000034B2">
        <w:rPr>
          <w:rFonts w:ascii="Arial" w:hAnsi="Arial" w:cs="Arial"/>
          <w:sz w:val="24"/>
        </w:rPr>
        <w:t>irecto de nuestros estudiantes C</w:t>
      </w:r>
      <w:r w:rsidRPr="0088371B">
        <w:rPr>
          <w:rFonts w:ascii="Arial" w:hAnsi="Arial" w:cs="Arial"/>
          <w:sz w:val="24"/>
        </w:rPr>
        <w:t xml:space="preserve">imarrones que se forman en una escuela </w:t>
      </w:r>
      <w:r>
        <w:rPr>
          <w:rFonts w:ascii="Arial" w:hAnsi="Arial" w:cs="Arial"/>
          <w:sz w:val="24"/>
        </w:rPr>
        <w:t xml:space="preserve">pública de calidad y excelencia”. </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 xml:space="preserve">La Vicerrectora reiteró su agradecimiento a la comunidad </w:t>
      </w:r>
      <w:r w:rsidRPr="005B4DED">
        <w:rPr>
          <w:rFonts w:ascii="Arial" w:hAnsi="Arial" w:cs="Arial"/>
          <w:sz w:val="24"/>
        </w:rPr>
        <w:t xml:space="preserve">por </w:t>
      </w:r>
      <w:r w:rsidR="000034B2">
        <w:rPr>
          <w:rFonts w:ascii="Arial" w:hAnsi="Arial" w:cs="Arial"/>
          <w:sz w:val="24"/>
        </w:rPr>
        <w:t>apoyar a</w:t>
      </w:r>
      <w:r w:rsidRPr="005B4DED">
        <w:rPr>
          <w:rFonts w:ascii="Arial" w:hAnsi="Arial" w:cs="Arial"/>
          <w:sz w:val="24"/>
        </w:rPr>
        <w:t xml:space="preserve"> la Máxima Casa de Estudios, que cada día hace y da lo mejor de sí para formar </w:t>
      </w:r>
      <w:r>
        <w:rPr>
          <w:rFonts w:ascii="Arial" w:hAnsi="Arial" w:cs="Arial"/>
          <w:sz w:val="24"/>
        </w:rPr>
        <w:t xml:space="preserve">integralmente </w:t>
      </w:r>
      <w:r w:rsidRPr="005B4DED">
        <w:rPr>
          <w:rFonts w:ascii="Arial" w:hAnsi="Arial" w:cs="Arial"/>
          <w:sz w:val="24"/>
        </w:rPr>
        <w:t>a las futuras generaciones de líderes que requiere Baja California y México.</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Por su part</w:t>
      </w:r>
      <w:r w:rsidR="000034B2">
        <w:rPr>
          <w:rFonts w:ascii="Arial" w:hAnsi="Arial" w:cs="Arial"/>
          <w:sz w:val="24"/>
        </w:rPr>
        <w:t xml:space="preserve">e, el contador Adrián Olea </w:t>
      </w:r>
      <w:proofErr w:type="spellStart"/>
      <w:r w:rsidR="000034B2">
        <w:rPr>
          <w:rFonts w:ascii="Arial" w:hAnsi="Arial" w:cs="Arial"/>
          <w:sz w:val="24"/>
        </w:rPr>
        <w:t>Mendí</w:t>
      </w:r>
      <w:r>
        <w:rPr>
          <w:rFonts w:ascii="Arial" w:hAnsi="Arial" w:cs="Arial"/>
          <w:sz w:val="24"/>
        </w:rPr>
        <w:t>vil</w:t>
      </w:r>
      <w:proofErr w:type="spellEnd"/>
      <w:r>
        <w:rPr>
          <w:rFonts w:ascii="Arial" w:hAnsi="Arial" w:cs="Arial"/>
          <w:sz w:val="24"/>
        </w:rPr>
        <w:t xml:space="preserve">, Vocal de Presupuesto del Patronato Universitario de la UABC por Ensenada, señaló que de esta forma la sociedad y autoridades educativas llevan la persecución de sus fines, </w:t>
      </w:r>
      <w:r w:rsidR="000034B2">
        <w:rPr>
          <w:rFonts w:ascii="Arial" w:hAnsi="Arial" w:cs="Arial"/>
          <w:sz w:val="24"/>
        </w:rPr>
        <w:t>“</w:t>
      </w:r>
      <w:r>
        <w:rPr>
          <w:rFonts w:ascii="Arial" w:hAnsi="Arial" w:cs="Arial"/>
          <w:sz w:val="24"/>
        </w:rPr>
        <w:t>es por ello que extendemos un agradecimiento a quienes apoyan comprando o vendiendo boletos, porque sin ellos no tendríamos un importante proceso de recaudación para mejorar la calidad educativa</w:t>
      </w:r>
      <w:r w:rsidR="000034B2">
        <w:rPr>
          <w:rFonts w:ascii="Arial" w:hAnsi="Arial" w:cs="Arial"/>
          <w:sz w:val="24"/>
        </w:rPr>
        <w:t>”</w:t>
      </w:r>
      <w:r>
        <w:rPr>
          <w:rFonts w:ascii="Arial" w:hAnsi="Arial" w:cs="Arial"/>
          <w:sz w:val="24"/>
        </w:rPr>
        <w:t xml:space="preserve">. </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Asimismo, mencionó que el sorteo de la Universidad tiene 46 años de haberse fundado y ofrece los mejores premios de la región noroeste con 5</w:t>
      </w:r>
      <w:r w:rsidR="0046257F">
        <w:rPr>
          <w:rFonts w:ascii="Arial" w:hAnsi="Arial" w:cs="Arial"/>
          <w:sz w:val="24"/>
        </w:rPr>
        <w:t>,</w:t>
      </w:r>
      <w:r>
        <w:rPr>
          <w:rFonts w:ascii="Arial" w:hAnsi="Arial" w:cs="Arial"/>
          <w:sz w:val="24"/>
        </w:rPr>
        <w:t xml:space="preserve">200 premios directos al </w:t>
      </w:r>
      <w:r w:rsidR="0046257F">
        <w:rPr>
          <w:rFonts w:ascii="Arial" w:hAnsi="Arial" w:cs="Arial"/>
          <w:sz w:val="24"/>
        </w:rPr>
        <w:t>p</w:t>
      </w:r>
      <w:r>
        <w:rPr>
          <w:rFonts w:ascii="Arial" w:hAnsi="Arial" w:cs="Arial"/>
          <w:sz w:val="24"/>
        </w:rPr>
        <w:t xml:space="preserve">úblico y 504 premios a colaboradores, con un valor superior a los 38 millones de pesos. </w:t>
      </w:r>
    </w:p>
    <w:p w:rsidR="000034B2" w:rsidRDefault="000034B2" w:rsidP="000034B2">
      <w:pPr>
        <w:jc w:val="both"/>
        <w:rPr>
          <w:rFonts w:ascii="Arial" w:hAnsi="Arial" w:cs="Arial"/>
          <w:sz w:val="24"/>
        </w:rPr>
      </w:pPr>
    </w:p>
    <w:p w:rsidR="000034B2" w:rsidRDefault="000034B2" w:rsidP="000034B2">
      <w:pPr>
        <w:jc w:val="both"/>
        <w:rPr>
          <w:rFonts w:ascii="Arial" w:hAnsi="Arial" w:cs="Arial"/>
          <w:sz w:val="24"/>
        </w:rPr>
      </w:pPr>
    </w:p>
    <w:p w:rsidR="000034B2" w:rsidRDefault="000034B2" w:rsidP="000034B2">
      <w:pPr>
        <w:jc w:val="both"/>
        <w:rPr>
          <w:rFonts w:ascii="Arial" w:hAnsi="Arial" w:cs="Arial"/>
          <w:sz w:val="24"/>
        </w:rPr>
      </w:pPr>
    </w:p>
    <w:p w:rsidR="000034B2" w:rsidRDefault="000034B2" w:rsidP="000034B2">
      <w:pPr>
        <w:jc w:val="both"/>
        <w:rPr>
          <w:rFonts w:ascii="Arial" w:hAnsi="Arial" w:cs="Arial"/>
          <w:sz w:val="24"/>
        </w:rPr>
      </w:pPr>
    </w:p>
    <w:p w:rsidR="000034B2" w:rsidRDefault="000034B2" w:rsidP="000034B2">
      <w:pPr>
        <w:jc w:val="both"/>
        <w:rPr>
          <w:rFonts w:ascii="Arial" w:hAnsi="Arial" w:cs="Arial"/>
          <w:sz w:val="24"/>
        </w:rPr>
      </w:pPr>
    </w:p>
    <w:p w:rsidR="0046257F" w:rsidRDefault="0046257F" w:rsidP="000034B2">
      <w:pPr>
        <w:jc w:val="both"/>
        <w:rPr>
          <w:rFonts w:ascii="Arial" w:hAnsi="Arial" w:cs="Arial"/>
          <w:sz w:val="24"/>
        </w:rPr>
      </w:pPr>
    </w:p>
    <w:p w:rsidR="000034B2" w:rsidRPr="009C4D73" w:rsidRDefault="000034B2" w:rsidP="000034B2">
      <w:pPr>
        <w:jc w:val="both"/>
        <w:rPr>
          <w:rFonts w:ascii="Arial" w:hAnsi="Arial" w:cs="Arial"/>
          <w:sz w:val="24"/>
        </w:rPr>
      </w:pPr>
    </w:p>
    <w:p w:rsidR="00835010" w:rsidRDefault="00835010" w:rsidP="000034B2">
      <w:pPr>
        <w:jc w:val="both"/>
        <w:rPr>
          <w:rFonts w:ascii="Arial" w:hAnsi="Arial" w:cs="Arial"/>
          <w:sz w:val="24"/>
        </w:rPr>
      </w:pPr>
      <w:r>
        <w:rPr>
          <w:rFonts w:ascii="Arial" w:hAnsi="Arial" w:cs="Arial"/>
          <w:sz w:val="24"/>
        </w:rPr>
        <w:t xml:space="preserve">Cabe destacar que adicionalmente a este lujoso condominio, se tienen otros premios como 5 millones de pesos libres de impuestos, un automóvil Jeep </w:t>
      </w:r>
      <w:proofErr w:type="spellStart"/>
      <w:r>
        <w:rPr>
          <w:rFonts w:ascii="Arial" w:hAnsi="Arial" w:cs="Arial"/>
          <w:sz w:val="24"/>
        </w:rPr>
        <w:t>Wrangler</w:t>
      </w:r>
      <w:proofErr w:type="spellEnd"/>
      <w:r>
        <w:rPr>
          <w:rFonts w:ascii="Arial" w:hAnsi="Arial" w:cs="Arial"/>
          <w:sz w:val="24"/>
        </w:rPr>
        <w:t>, otros</w:t>
      </w:r>
      <w:r w:rsidR="0046257F">
        <w:rPr>
          <w:rFonts w:ascii="Arial" w:hAnsi="Arial" w:cs="Arial"/>
          <w:sz w:val="24"/>
        </w:rPr>
        <w:t xml:space="preserve"> 11</w:t>
      </w:r>
      <w:r>
        <w:rPr>
          <w:rFonts w:ascii="Arial" w:hAnsi="Arial" w:cs="Arial"/>
          <w:sz w:val="24"/>
        </w:rPr>
        <w:t xml:space="preserve"> automóviles de</w:t>
      </w:r>
      <w:r w:rsidR="0046257F">
        <w:rPr>
          <w:rFonts w:ascii="Arial" w:hAnsi="Arial" w:cs="Arial"/>
          <w:sz w:val="24"/>
        </w:rPr>
        <w:t xml:space="preserve">l año de diversos modelos y </w:t>
      </w:r>
      <w:r>
        <w:rPr>
          <w:rFonts w:ascii="Arial" w:hAnsi="Arial" w:cs="Arial"/>
          <w:sz w:val="24"/>
        </w:rPr>
        <w:t>mar</w:t>
      </w:r>
      <w:r w:rsidR="0046257F">
        <w:rPr>
          <w:rFonts w:ascii="Arial" w:hAnsi="Arial" w:cs="Arial"/>
          <w:sz w:val="24"/>
        </w:rPr>
        <w:t>cas. Además, en la compra del boleto del Sorteo Magno se participa en el Sorteo Ra</w:t>
      </w:r>
      <w:r>
        <w:rPr>
          <w:rFonts w:ascii="Arial" w:hAnsi="Arial" w:cs="Arial"/>
          <w:sz w:val="24"/>
        </w:rPr>
        <w:t xml:space="preserve">spa y </w:t>
      </w:r>
      <w:r w:rsidR="0046257F">
        <w:rPr>
          <w:rFonts w:ascii="Arial" w:hAnsi="Arial" w:cs="Arial"/>
          <w:sz w:val="24"/>
        </w:rPr>
        <w:t>Gana al I</w:t>
      </w:r>
      <w:r>
        <w:rPr>
          <w:rFonts w:ascii="Arial" w:hAnsi="Arial" w:cs="Arial"/>
          <w:sz w:val="24"/>
        </w:rPr>
        <w:t>nstante el cual ofrece 4</w:t>
      </w:r>
      <w:r w:rsidR="0046257F">
        <w:rPr>
          <w:rFonts w:ascii="Arial" w:hAnsi="Arial" w:cs="Arial"/>
          <w:sz w:val="24"/>
        </w:rPr>
        <w:t>,</w:t>
      </w:r>
      <w:r>
        <w:rPr>
          <w:rFonts w:ascii="Arial" w:hAnsi="Arial" w:cs="Arial"/>
          <w:sz w:val="24"/>
        </w:rPr>
        <w:t xml:space="preserve">500 premios, que van desde 5 automóviles Nissan </w:t>
      </w:r>
      <w:proofErr w:type="spellStart"/>
      <w:r>
        <w:rPr>
          <w:rFonts w:ascii="Arial" w:hAnsi="Arial" w:cs="Arial"/>
          <w:sz w:val="24"/>
        </w:rPr>
        <w:t>March</w:t>
      </w:r>
      <w:proofErr w:type="spellEnd"/>
      <w:r>
        <w:rPr>
          <w:rFonts w:ascii="Arial" w:hAnsi="Arial" w:cs="Arial"/>
          <w:sz w:val="24"/>
        </w:rPr>
        <w:t xml:space="preserve">, </w:t>
      </w:r>
      <w:r w:rsidR="0046257F">
        <w:rPr>
          <w:rFonts w:ascii="Arial" w:hAnsi="Arial" w:cs="Arial"/>
          <w:sz w:val="24"/>
        </w:rPr>
        <w:t>c</w:t>
      </w:r>
      <w:r>
        <w:rPr>
          <w:rFonts w:ascii="Arial" w:hAnsi="Arial" w:cs="Arial"/>
          <w:sz w:val="24"/>
        </w:rPr>
        <w:t xml:space="preserve">heques de 5, 10 y 50 mil pesos, </w:t>
      </w:r>
      <w:proofErr w:type="spellStart"/>
      <w:r>
        <w:rPr>
          <w:rFonts w:ascii="Arial" w:hAnsi="Arial" w:cs="Arial"/>
          <w:sz w:val="24"/>
        </w:rPr>
        <w:t>Ipad</w:t>
      </w:r>
      <w:proofErr w:type="spellEnd"/>
      <w:r>
        <w:rPr>
          <w:rFonts w:ascii="Arial" w:hAnsi="Arial" w:cs="Arial"/>
          <w:sz w:val="24"/>
        </w:rPr>
        <w:t xml:space="preserve"> mini,  </w:t>
      </w:r>
      <w:r w:rsidRPr="009C4D73">
        <w:rPr>
          <w:rFonts w:ascii="Arial" w:hAnsi="Arial" w:cs="Arial"/>
          <w:sz w:val="24"/>
        </w:rPr>
        <w:t>pantallas HD de 22 pulgadas, 500 pesos en efect</w:t>
      </w:r>
      <w:r>
        <w:rPr>
          <w:rFonts w:ascii="Arial" w:hAnsi="Arial" w:cs="Arial"/>
          <w:sz w:val="24"/>
        </w:rPr>
        <w:t xml:space="preserve">ivo y boletos del Sorteo Magno. </w:t>
      </w:r>
    </w:p>
    <w:p w:rsidR="000034B2" w:rsidRPr="000034B2" w:rsidRDefault="000034B2" w:rsidP="000034B2">
      <w:pPr>
        <w:jc w:val="both"/>
        <w:rPr>
          <w:rFonts w:ascii="Arial" w:hAnsi="Arial" w:cs="Arial"/>
          <w:sz w:val="12"/>
          <w:szCs w:val="12"/>
        </w:rPr>
      </w:pPr>
    </w:p>
    <w:p w:rsidR="00835010" w:rsidRDefault="00835010" w:rsidP="000034B2">
      <w:pPr>
        <w:jc w:val="both"/>
        <w:rPr>
          <w:rFonts w:ascii="Arial" w:hAnsi="Arial" w:cs="Arial"/>
          <w:sz w:val="24"/>
        </w:rPr>
      </w:pPr>
      <w:r>
        <w:rPr>
          <w:rFonts w:ascii="Arial" w:hAnsi="Arial" w:cs="Arial"/>
          <w:sz w:val="24"/>
        </w:rPr>
        <w:t>Es importante mencionar que el lujoso condominio</w:t>
      </w:r>
      <w:r w:rsidRPr="009C4D73">
        <w:rPr>
          <w:rFonts w:ascii="Arial" w:hAnsi="Arial" w:cs="Arial"/>
          <w:sz w:val="24"/>
        </w:rPr>
        <w:t xml:space="preserve"> se estará exhibiendo</w:t>
      </w:r>
      <w:r>
        <w:rPr>
          <w:rFonts w:ascii="Arial" w:hAnsi="Arial" w:cs="Arial"/>
          <w:sz w:val="24"/>
        </w:rPr>
        <w:t xml:space="preserve"> al público a partir de </w:t>
      </w:r>
      <w:r w:rsidR="0046257F">
        <w:rPr>
          <w:rFonts w:ascii="Arial" w:hAnsi="Arial" w:cs="Arial"/>
          <w:sz w:val="24"/>
        </w:rPr>
        <w:t>miércoles 17 de mayo</w:t>
      </w:r>
      <w:r>
        <w:rPr>
          <w:rFonts w:ascii="Arial" w:hAnsi="Arial" w:cs="Arial"/>
          <w:sz w:val="24"/>
        </w:rPr>
        <w:t xml:space="preserve"> </w:t>
      </w:r>
      <w:proofErr w:type="spellStart"/>
      <w:r w:rsidRPr="009C4D73">
        <w:rPr>
          <w:rFonts w:ascii="Arial" w:hAnsi="Arial" w:cs="Arial"/>
          <w:sz w:val="24"/>
        </w:rPr>
        <w:t>de</w:t>
      </w:r>
      <w:proofErr w:type="spellEnd"/>
      <w:r w:rsidRPr="009C4D73">
        <w:rPr>
          <w:rFonts w:ascii="Arial" w:hAnsi="Arial" w:cs="Arial"/>
          <w:sz w:val="24"/>
        </w:rPr>
        <w:t xml:space="preserve"> 10:00 a 20:00 horas hasta el </w:t>
      </w:r>
      <w:r>
        <w:rPr>
          <w:rFonts w:ascii="Arial" w:hAnsi="Arial" w:cs="Arial"/>
          <w:sz w:val="24"/>
        </w:rPr>
        <w:t>día del Sorteo Magno</w:t>
      </w:r>
      <w:r w:rsidR="0046257F">
        <w:rPr>
          <w:rFonts w:ascii="Arial" w:hAnsi="Arial" w:cs="Arial"/>
          <w:sz w:val="24"/>
        </w:rPr>
        <w:t xml:space="preserve"> que se celebrará el próximo 8 de junio</w:t>
      </w:r>
      <w:r>
        <w:rPr>
          <w:rFonts w:ascii="Arial" w:hAnsi="Arial" w:cs="Arial"/>
          <w:sz w:val="24"/>
        </w:rPr>
        <w:t xml:space="preserve">. </w:t>
      </w:r>
    </w:p>
    <w:p w:rsidR="000034B2" w:rsidRPr="000034B2" w:rsidRDefault="000034B2" w:rsidP="000034B2">
      <w:pPr>
        <w:jc w:val="both"/>
        <w:rPr>
          <w:rFonts w:ascii="Arial" w:hAnsi="Arial" w:cs="Arial"/>
          <w:sz w:val="12"/>
          <w:szCs w:val="12"/>
        </w:rPr>
      </w:pPr>
    </w:p>
    <w:p w:rsidR="00835010" w:rsidRPr="009C4D73" w:rsidRDefault="00835010" w:rsidP="000034B2">
      <w:pPr>
        <w:jc w:val="both"/>
        <w:rPr>
          <w:rFonts w:ascii="Arial" w:hAnsi="Arial" w:cs="Arial"/>
          <w:sz w:val="24"/>
        </w:rPr>
      </w:pPr>
      <w:r>
        <w:rPr>
          <w:rFonts w:ascii="Arial" w:hAnsi="Arial" w:cs="Arial"/>
          <w:sz w:val="24"/>
        </w:rPr>
        <w:t xml:space="preserve">Durante la presentación del primer premio se contó con la presencia de la </w:t>
      </w:r>
      <w:r w:rsidRPr="009C4D73">
        <w:rPr>
          <w:rFonts w:ascii="Arial" w:hAnsi="Arial" w:cs="Arial"/>
          <w:sz w:val="24"/>
        </w:rPr>
        <w:t xml:space="preserve">contadora Gabriela Rosas </w:t>
      </w:r>
      <w:proofErr w:type="spellStart"/>
      <w:r w:rsidRPr="009C4D73">
        <w:rPr>
          <w:rFonts w:ascii="Arial" w:hAnsi="Arial" w:cs="Arial"/>
          <w:sz w:val="24"/>
        </w:rPr>
        <w:t>Bazúa</w:t>
      </w:r>
      <w:proofErr w:type="spellEnd"/>
      <w:r w:rsidRPr="009C4D73">
        <w:rPr>
          <w:rFonts w:ascii="Arial" w:hAnsi="Arial" w:cs="Arial"/>
          <w:sz w:val="24"/>
        </w:rPr>
        <w:t>, Coordina</w:t>
      </w:r>
      <w:r>
        <w:rPr>
          <w:rFonts w:ascii="Arial" w:hAnsi="Arial" w:cs="Arial"/>
          <w:sz w:val="24"/>
        </w:rPr>
        <w:t xml:space="preserve">dora de Sorteos Universitarios; doctor Guillermo Gutiérrez Apodaca, representante del licenciado Marco Antonio Novelo Osuna, Presidente Municipal de Ensenada;  </w:t>
      </w:r>
      <w:r w:rsidR="002C57D9">
        <w:rPr>
          <w:rFonts w:ascii="Arial" w:hAnsi="Arial" w:cs="Arial"/>
          <w:sz w:val="24"/>
        </w:rPr>
        <w:t>d</w:t>
      </w:r>
      <w:r>
        <w:rPr>
          <w:rFonts w:ascii="Arial" w:hAnsi="Arial" w:cs="Arial"/>
          <w:sz w:val="24"/>
        </w:rPr>
        <w:t xml:space="preserve">irectores de </w:t>
      </w:r>
      <w:r w:rsidR="002C57D9">
        <w:rPr>
          <w:rFonts w:ascii="Arial" w:hAnsi="Arial" w:cs="Arial"/>
          <w:sz w:val="24"/>
        </w:rPr>
        <w:t>u</w:t>
      </w:r>
      <w:r>
        <w:rPr>
          <w:rFonts w:ascii="Arial" w:hAnsi="Arial" w:cs="Arial"/>
          <w:sz w:val="24"/>
        </w:rPr>
        <w:t xml:space="preserve">nidades </w:t>
      </w:r>
      <w:r w:rsidR="002C57D9">
        <w:rPr>
          <w:rFonts w:ascii="Arial" w:hAnsi="Arial" w:cs="Arial"/>
          <w:sz w:val="24"/>
        </w:rPr>
        <w:t>a</w:t>
      </w:r>
      <w:r>
        <w:rPr>
          <w:rFonts w:ascii="Arial" w:hAnsi="Arial" w:cs="Arial"/>
          <w:sz w:val="24"/>
        </w:rPr>
        <w:t xml:space="preserve">cadémicas y </w:t>
      </w:r>
      <w:r w:rsidR="002C57D9">
        <w:rPr>
          <w:rFonts w:ascii="Arial" w:hAnsi="Arial" w:cs="Arial"/>
          <w:sz w:val="24"/>
        </w:rPr>
        <w:t>j</w:t>
      </w:r>
      <w:r>
        <w:rPr>
          <w:rFonts w:ascii="Arial" w:hAnsi="Arial" w:cs="Arial"/>
          <w:sz w:val="24"/>
        </w:rPr>
        <w:t>efes de Departamento del Campus Ensenada; invitados especiales, así como repr</w:t>
      </w:r>
      <w:r w:rsidRPr="009C4D73">
        <w:rPr>
          <w:rFonts w:ascii="Arial" w:hAnsi="Arial" w:cs="Arial"/>
          <w:sz w:val="24"/>
        </w:rPr>
        <w:t>esentantes de los diferentes medios de comun</w:t>
      </w:r>
      <w:bookmarkStart w:id="0" w:name="_GoBack"/>
      <w:bookmarkEnd w:id="0"/>
      <w:r w:rsidRPr="009C4D73">
        <w:rPr>
          <w:rFonts w:ascii="Arial" w:hAnsi="Arial" w:cs="Arial"/>
          <w:sz w:val="24"/>
        </w:rPr>
        <w:t>icación</w:t>
      </w:r>
      <w:r>
        <w:rPr>
          <w:rFonts w:ascii="Arial" w:hAnsi="Arial" w:cs="Arial"/>
          <w:sz w:val="24"/>
        </w:rPr>
        <w:t xml:space="preserve">. </w:t>
      </w:r>
    </w:p>
    <w:p w:rsidR="00835010" w:rsidRPr="000034B2" w:rsidRDefault="00835010" w:rsidP="000034B2">
      <w:pPr>
        <w:jc w:val="both"/>
        <w:rPr>
          <w:rFonts w:ascii="Arial" w:hAnsi="Arial" w:cs="Arial"/>
          <w:sz w:val="16"/>
          <w:szCs w:val="16"/>
        </w:rPr>
      </w:pPr>
      <w:r w:rsidRPr="000034B2">
        <w:rPr>
          <w:rFonts w:ascii="Arial" w:hAnsi="Arial" w:cs="Arial"/>
          <w:sz w:val="16"/>
          <w:szCs w:val="16"/>
        </w:rPr>
        <w:t xml:space="preserve"> </w:t>
      </w:r>
    </w:p>
    <w:p w:rsidR="00835010" w:rsidRDefault="00835010" w:rsidP="000034B2">
      <w:pPr>
        <w:jc w:val="both"/>
        <w:rPr>
          <w:rFonts w:ascii="Arial" w:hAnsi="Arial" w:cs="Arial"/>
          <w:sz w:val="24"/>
        </w:rPr>
      </w:pPr>
      <w:r w:rsidRPr="009C4D73">
        <w:rPr>
          <w:rFonts w:ascii="Arial" w:hAnsi="Arial" w:cs="Arial"/>
          <w:sz w:val="24"/>
        </w:rPr>
        <w:t xml:space="preserve">Para mayores informes sobre cada uno de los premios así como para la compra de boletos, pueden acceder a la página electrónica: </w:t>
      </w:r>
      <w:hyperlink r:id="rId9" w:history="1">
        <w:r w:rsidR="000034B2" w:rsidRPr="00C66C22">
          <w:rPr>
            <w:rStyle w:val="Hipervnculo"/>
            <w:rFonts w:ascii="Arial" w:hAnsi="Arial" w:cs="Arial"/>
            <w:sz w:val="24"/>
          </w:rPr>
          <w:t>https://www.sorteosuabc.mx/</w:t>
        </w:r>
      </w:hyperlink>
      <w:r w:rsidRPr="009C4D73">
        <w:rPr>
          <w:rFonts w:ascii="Arial" w:hAnsi="Arial" w:cs="Arial"/>
          <w:sz w:val="24"/>
        </w:rPr>
        <w:t>.</w:t>
      </w:r>
    </w:p>
    <w:p w:rsidR="000034B2" w:rsidRPr="009C4D73" w:rsidRDefault="000034B2" w:rsidP="000034B2">
      <w:pPr>
        <w:jc w:val="both"/>
        <w:rPr>
          <w:rFonts w:ascii="Arial" w:hAnsi="Arial" w:cs="Arial"/>
          <w:sz w:val="24"/>
        </w:rPr>
      </w:pPr>
    </w:p>
    <w:p w:rsidR="005B5923" w:rsidRPr="00436962" w:rsidRDefault="005B5923" w:rsidP="000034B2">
      <w:pPr>
        <w:jc w:val="both"/>
        <w:rPr>
          <w:rFonts w:ascii="Arial" w:hAnsi="Arial" w:cs="Arial"/>
          <w:color w:val="FF0000"/>
          <w:sz w:val="24"/>
          <w:szCs w:val="24"/>
        </w:rPr>
      </w:pPr>
    </w:p>
    <w:p w:rsidR="00B54055" w:rsidRPr="00B16CCF" w:rsidRDefault="00B54055">
      <w:pPr>
        <w:jc w:val="right"/>
        <w:rPr>
          <w:rFonts w:ascii="Arial" w:hAnsi="Arial" w:cs="Arial"/>
          <w:b/>
          <w:sz w:val="24"/>
          <w:szCs w:val="24"/>
        </w:rPr>
      </w:pPr>
    </w:p>
    <w:sectPr w:rsidR="00B54055" w:rsidRPr="00B16CCF"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0FD" w:rsidRDefault="00DC30FD">
      <w:r>
        <w:separator/>
      </w:r>
    </w:p>
  </w:endnote>
  <w:endnote w:type="continuationSeparator" w:id="0">
    <w:p w:rsidR="00DC30FD" w:rsidRDefault="00DC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0FD" w:rsidRDefault="00DC30FD">
      <w:r>
        <w:rPr>
          <w:color w:val="000000"/>
        </w:rPr>
        <w:separator/>
      </w:r>
    </w:p>
  </w:footnote>
  <w:footnote w:type="continuationSeparator" w:id="0">
    <w:p w:rsidR="00DC30FD" w:rsidRDefault="00DC3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B5F"/>
    <w:multiLevelType w:val="hybridMultilevel"/>
    <w:tmpl w:val="D046A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42C01BD"/>
    <w:multiLevelType w:val="hybridMultilevel"/>
    <w:tmpl w:val="D820DA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0">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3">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5">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6">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45F3CF8"/>
    <w:multiLevelType w:val="hybridMultilevel"/>
    <w:tmpl w:val="6536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5DE32321"/>
    <w:multiLevelType w:val="hybridMultilevel"/>
    <w:tmpl w:val="B8F2AC98"/>
    <w:lvl w:ilvl="0" w:tplc="44BA1FE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172003E"/>
    <w:multiLevelType w:val="hybridMultilevel"/>
    <w:tmpl w:val="CF5A6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5BB633B"/>
    <w:multiLevelType w:val="hybridMultilevel"/>
    <w:tmpl w:val="3BE89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9"/>
  </w:num>
  <w:num w:numId="2">
    <w:abstractNumId w:val="1"/>
  </w:num>
  <w:num w:numId="3">
    <w:abstractNumId w:val="19"/>
  </w:num>
  <w:num w:numId="4">
    <w:abstractNumId w:val="40"/>
  </w:num>
  <w:num w:numId="5">
    <w:abstractNumId w:val="17"/>
  </w:num>
  <w:num w:numId="6">
    <w:abstractNumId w:val="18"/>
  </w:num>
  <w:num w:numId="7">
    <w:abstractNumId w:val="27"/>
  </w:num>
  <w:num w:numId="8">
    <w:abstractNumId w:val="2"/>
  </w:num>
  <w:num w:numId="9">
    <w:abstractNumId w:val="16"/>
  </w:num>
  <w:num w:numId="10">
    <w:abstractNumId w:val="22"/>
  </w:num>
  <w:num w:numId="11">
    <w:abstractNumId w:val="25"/>
  </w:num>
  <w:num w:numId="12">
    <w:abstractNumId w:val="30"/>
  </w:num>
  <w:num w:numId="13">
    <w:abstractNumId w:val="15"/>
  </w:num>
  <w:num w:numId="14">
    <w:abstractNumId w:val="20"/>
  </w:num>
  <w:num w:numId="15">
    <w:abstractNumId w:val="38"/>
  </w:num>
  <w:num w:numId="16">
    <w:abstractNumId w:val="26"/>
  </w:num>
  <w:num w:numId="17">
    <w:abstractNumId w:val="23"/>
  </w:num>
  <w:num w:numId="18">
    <w:abstractNumId w:val="11"/>
  </w:num>
  <w:num w:numId="19">
    <w:abstractNumId w:val="8"/>
  </w:num>
  <w:num w:numId="20">
    <w:abstractNumId w:val="9"/>
  </w:num>
  <w:num w:numId="21">
    <w:abstractNumId w:val="31"/>
  </w:num>
  <w:num w:numId="22">
    <w:abstractNumId w:val="36"/>
  </w:num>
  <w:num w:numId="23">
    <w:abstractNumId w:val="3"/>
  </w:num>
  <w:num w:numId="24">
    <w:abstractNumId w:val="41"/>
  </w:num>
  <w:num w:numId="25">
    <w:abstractNumId w:val="33"/>
  </w:num>
  <w:num w:numId="26">
    <w:abstractNumId w:val="21"/>
  </w:num>
  <w:num w:numId="27">
    <w:abstractNumId w:val="7"/>
  </w:num>
  <w:num w:numId="28">
    <w:abstractNumId w:val="29"/>
  </w:num>
  <w:num w:numId="29">
    <w:abstractNumId w:val="32"/>
  </w:num>
  <w:num w:numId="30">
    <w:abstractNumId w:val="4"/>
  </w:num>
  <w:num w:numId="31">
    <w:abstractNumId w:val="6"/>
  </w:num>
  <w:num w:numId="32">
    <w:abstractNumId w:val="34"/>
  </w:num>
  <w:num w:numId="33">
    <w:abstractNumId w:val="45"/>
  </w:num>
  <w:num w:numId="34">
    <w:abstractNumId w:val="24"/>
  </w:num>
  <w:num w:numId="35">
    <w:abstractNumId w:val="10"/>
  </w:num>
  <w:num w:numId="36">
    <w:abstractNumId w:val="10"/>
  </w:num>
  <w:num w:numId="37">
    <w:abstractNumId w:val="44"/>
  </w:num>
  <w:num w:numId="38">
    <w:abstractNumId w:val="14"/>
  </w:num>
  <w:num w:numId="39">
    <w:abstractNumId w:val="35"/>
  </w:num>
  <w:num w:numId="40">
    <w:abstractNumId w:val="5"/>
  </w:num>
  <w:num w:numId="41">
    <w:abstractNumId w:val="13"/>
  </w:num>
  <w:num w:numId="42">
    <w:abstractNumId w:val="28"/>
  </w:num>
  <w:num w:numId="43">
    <w:abstractNumId w:val="42"/>
  </w:num>
  <w:num w:numId="44">
    <w:abstractNumId w:val="43"/>
  </w:num>
  <w:num w:numId="45">
    <w:abstractNumId w:val="37"/>
  </w:num>
  <w:num w:numId="46">
    <w:abstractNumId w:val="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33B3"/>
    <w:rsid w:val="000034B2"/>
    <w:rsid w:val="00005A2E"/>
    <w:rsid w:val="000142B8"/>
    <w:rsid w:val="000152DA"/>
    <w:rsid w:val="000153DA"/>
    <w:rsid w:val="000157C4"/>
    <w:rsid w:val="000202E6"/>
    <w:rsid w:val="000240AD"/>
    <w:rsid w:val="00033821"/>
    <w:rsid w:val="00034227"/>
    <w:rsid w:val="000345E5"/>
    <w:rsid w:val="0003508E"/>
    <w:rsid w:val="00036292"/>
    <w:rsid w:val="00036FFF"/>
    <w:rsid w:val="00037949"/>
    <w:rsid w:val="00042A92"/>
    <w:rsid w:val="000454A2"/>
    <w:rsid w:val="00051522"/>
    <w:rsid w:val="00051977"/>
    <w:rsid w:val="00053DA3"/>
    <w:rsid w:val="000600E7"/>
    <w:rsid w:val="0006161F"/>
    <w:rsid w:val="000640B7"/>
    <w:rsid w:val="000661DB"/>
    <w:rsid w:val="000675F2"/>
    <w:rsid w:val="00072F6C"/>
    <w:rsid w:val="00074B70"/>
    <w:rsid w:val="00075B76"/>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445"/>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71EA"/>
    <w:rsid w:val="00240FD7"/>
    <w:rsid w:val="00241198"/>
    <w:rsid w:val="00245BF2"/>
    <w:rsid w:val="0024670A"/>
    <w:rsid w:val="0024717D"/>
    <w:rsid w:val="00247F68"/>
    <w:rsid w:val="002548EA"/>
    <w:rsid w:val="00255177"/>
    <w:rsid w:val="0025711C"/>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B0A07"/>
    <w:rsid w:val="002B2E5A"/>
    <w:rsid w:val="002B51DC"/>
    <w:rsid w:val="002B6D2F"/>
    <w:rsid w:val="002C0B18"/>
    <w:rsid w:val="002C2557"/>
    <w:rsid w:val="002C4010"/>
    <w:rsid w:val="002C57D9"/>
    <w:rsid w:val="002C6E85"/>
    <w:rsid w:val="002C7742"/>
    <w:rsid w:val="002D0623"/>
    <w:rsid w:val="002D38DE"/>
    <w:rsid w:val="002E3BCD"/>
    <w:rsid w:val="002E4988"/>
    <w:rsid w:val="002E71E1"/>
    <w:rsid w:val="002F4D30"/>
    <w:rsid w:val="002F5D4F"/>
    <w:rsid w:val="002F788D"/>
    <w:rsid w:val="00301351"/>
    <w:rsid w:val="003018F4"/>
    <w:rsid w:val="00302531"/>
    <w:rsid w:val="00303905"/>
    <w:rsid w:val="003140F4"/>
    <w:rsid w:val="00315FA6"/>
    <w:rsid w:val="00321388"/>
    <w:rsid w:val="003267FE"/>
    <w:rsid w:val="003320EB"/>
    <w:rsid w:val="00341D0B"/>
    <w:rsid w:val="00342317"/>
    <w:rsid w:val="00344E0C"/>
    <w:rsid w:val="003451AC"/>
    <w:rsid w:val="003461B7"/>
    <w:rsid w:val="00347F00"/>
    <w:rsid w:val="003510A9"/>
    <w:rsid w:val="00356848"/>
    <w:rsid w:val="00364451"/>
    <w:rsid w:val="00364CD1"/>
    <w:rsid w:val="00364CF9"/>
    <w:rsid w:val="00366EAA"/>
    <w:rsid w:val="00372F32"/>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27072"/>
    <w:rsid w:val="00431296"/>
    <w:rsid w:val="00434BB0"/>
    <w:rsid w:val="0043504C"/>
    <w:rsid w:val="004362CF"/>
    <w:rsid w:val="00436962"/>
    <w:rsid w:val="00442DC8"/>
    <w:rsid w:val="0044307E"/>
    <w:rsid w:val="00444A9C"/>
    <w:rsid w:val="00446035"/>
    <w:rsid w:val="00450575"/>
    <w:rsid w:val="00451F0D"/>
    <w:rsid w:val="00452C72"/>
    <w:rsid w:val="00452F17"/>
    <w:rsid w:val="00460891"/>
    <w:rsid w:val="0046257F"/>
    <w:rsid w:val="00463B7E"/>
    <w:rsid w:val="00464A8D"/>
    <w:rsid w:val="00467296"/>
    <w:rsid w:val="00474710"/>
    <w:rsid w:val="00477E32"/>
    <w:rsid w:val="00481DE4"/>
    <w:rsid w:val="00483A9C"/>
    <w:rsid w:val="00483B79"/>
    <w:rsid w:val="00485824"/>
    <w:rsid w:val="00491F54"/>
    <w:rsid w:val="00493E62"/>
    <w:rsid w:val="004945E0"/>
    <w:rsid w:val="00495F9D"/>
    <w:rsid w:val="00497226"/>
    <w:rsid w:val="00497677"/>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F0D6F"/>
    <w:rsid w:val="004F2B20"/>
    <w:rsid w:val="004F3BD6"/>
    <w:rsid w:val="004F60AB"/>
    <w:rsid w:val="004F6888"/>
    <w:rsid w:val="00503B96"/>
    <w:rsid w:val="00504360"/>
    <w:rsid w:val="005054FB"/>
    <w:rsid w:val="00511A7A"/>
    <w:rsid w:val="00517042"/>
    <w:rsid w:val="00522285"/>
    <w:rsid w:val="005235B5"/>
    <w:rsid w:val="00523855"/>
    <w:rsid w:val="00525DD6"/>
    <w:rsid w:val="00530819"/>
    <w:rsid w:val="00531C7B"/>
    <w:rsid w:val="00532FE7"/>
    <w:rsid w:val="00533624"/>
    <w:rsid w:val="005337E0"/>
    <w:rsid w:val="0053667E"/>
    <w:rsid w:val="005448CD"/>
    <w:rsid w:val="0054791A"/>
    <w:rsid w:val="00551F9A"/>
    <w:rsid w:val="00555432"/>
    <w:rsid w:val="00556CD4"/>
    <w:rsid w:val="00557B2A"/>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62E4"/>
    <w:rsid w:val="00597248"/>
    <w:rsid w:val="005979E6"/>
    <w:rsid w:val="00597BD1"/>
    <w:rsid w:val="005A6CD7"/>
    <w:rsid w:val="005B5923"/>
    <w:rsid w:val="005B7D06"/>
    <w:rsid w:val="005C0E6A"/>
    <w:rsid w:val="005C4234"/>
    <w:rsid w:val="005C7A55"/>
    <w:rsid w:val="005D098C"/>
    <w:rsid w:val="005E17A9"/>
    <w:rsid w:val="005E1BE2"/>
    <w:rsid w:val="005E44BB"/>
    <w:rsid w:val="005E563A"/>
    <w:rsid w:val="005F13E0"/>
    <w:rsid w:val="005F5662"/>
    <w:rsid w:val="005F5DAC"/>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37F58"/>
    <w:rsid w:val="00640308"/>
    <w:rsid w:val="00641C10"/>
    <w:rsid w:val="00653854"/>
    <w:rsid w:val="0065421B"/>
    <w:rsid w:val="00654ABD"/>
    <w:rsid w:val="006567DD"/>
    <w:rsid w:val="0066018C"/>
    <w:rsid w:val="00660BC1"/>
    <w:rsid w:val="0066194F"/>
    <w:rsid w:val="0066249B"/>
    <w:rsid w:val="00665127"/>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F32"/>
    <w:rsid w:val="006A5683"/>
    <w:rsid w:val="006A577F"/>
    <w:rsid w:val="006B3453"/>
    <w:rsid w:val="006B3B75"/>
    <w:rsid w:val="006B41FC"/>
    <w:rsid w:val="006B642A"/>
    <w:rsid w:val="006C0255"/>
    <w:rsid w:val="006C3598"/>
    <w:rsid w:val="006C5759"/>
    <w:rsid w:val="006C5C52"/>
    <w:rsid w:val="006C6639"/>
    <w:rsid w:val="006C7983"/>
    <w:rsid w:val="006D0D05"/>
    <w:rsid w:val="006D458F"/>
    <w:rsid w:val="006D4FF8"/>
    <w:rsid w:val="006D56A4"/>
    <w:rsid w:val="006D7E4C"/>
    <w:rsid w:val="006E13C5"/>
    <w:rsid w:val="006E3649"/>
    <w:rsid w:val="006E68DA"/>
    <w:rsid w:val="006F067B"/>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1935"/>
    <w:rsid w:val="00734CC6"/>
    <w:rsid w:val="0073641C"/>
    <w:rsid w:val="00736C6E"/>
    <w:rsid w:val="0074015D"/>
    <w:rsid w:val="007401AE"/>
    <w:rsid w:val="00742A0E"/>
    <w:rsid w:val="00752DF6"/>
    <w:rsid w:val="0075521B"/>
    <w:rsid w:val="00757BB2"/>
    <w:rsid w:val="0076230D"/>
    <w:rsid w:val="00764B7D"/>
    <w:rsid w:val="0076654D"/>
    <w:rsid w:val="00766C92"/>
    <w:rsid w:val="00767E8A"/>
    <w:rsid w:val="00770342"/>
    <w:rsid w:val="00770700"/>
    <w:rsid w:val="007808FD"/>
    <w:rsid w:val="00783802"/>
    <w:rsid w:val="00784166"/>
    <w:rsid w:val="00784183"/>
    <w:rsid w:val="007856B5"/>
    <w:rsid w:val="00786F7A"/>
    <w:rsid w:val="00787AFE"/>
    <w:rsid w:val="0079703D"/>
    <w:rsid w:val="007A10CC"/>
    <w:rsid w:val="007A39BE"/>
    <w:rsid w:val="007A44B6"/>
    <w:rsid w:val="007B1CE1"/>
    <w:rsid w:val="007B5A4F"/>
    <w:rsid w:val="007B7109"/>
    <w:rsid w:val="007B7B15"/>
    <w:rsid w:val="007C0495"/>
    <w:rsid w:val="007C6AC1"/>
    <w:rsid w:val="007D0800"/>
    <w:rsid w:val="007D585D"/>
    <w:rsid w:val="007D7669"/>
    <w:rsid w:val="007E0284"/>
    <w:rsid w:val="007E24B9"/>
    <w:rsid w:val="007E2BF9"/>
    <w:rsid w:val="007E7EF7"/>
    <w:rsid w:val="007F05CC"/>
    <w:rsid w:val="007F2358"/>
    <w:rsid w:val="007F24E6"/>
    <w:rsid w:val="007F4D55"/>
    <w:rsid w:val="007F50A5"/>
    <w:rsid w:val="007F5BC7"/>
    <w:rsid w:val="00801F38"/>
    <w:rsid w:val="00802139"/>
    <w:rsid w:val="008027C9"/>
    <w:rsid w:val="008065C6"/>
    <w:rsid w:val="008071AD"/>
    <w:rsid w:val="008207A4"/>
    <w:rsid w:val="008237B2"/>
    <w:rsid w:val="00825264"/>
    <w:rsid w:val="00830CD2"/>
    <w:rsid w:val="00835010"/>
    <w:rsid w:val="008408D1"/>
    <w:rsid w:val="008410B3"/>
    <w:rsid w:val="008421B9"/>
    <w:rsid w:val="00846B97"/>
    <w:rsid w:val="00846E40"/>
    <w:rsid w:val="00853CA6"/>
    <w:rsid w:val="0085568C"/>
    <w:rsid w:val="00857877"/>
    <w:rsid w:val="00862976"/>
    <w:rsid w:val="00863172"/>
    <w:rsid w:val="00865F0B"/>
    <w:rsid w:val="00866761"/>
    <w:rsid w:val="00870B10"/>
    <w:rsid w:val="008719F3"/>
    <w:rsid w:val="00875998"/>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0C89"/>
    <w:rsid w:val="008B2185"/>
    <w:rsid w:val="008B772C"/>
    <w:rsid w:val="008C5033"/>
    <w:rsid w:val="008C7B5C"/>
    <w:rsid w:val="008D32F6"/>
    <w:rsid w:val="008F2467"/>
    <w:rsid w:val="008F24B5"/>
    <w:rsid w:val="008F607A"/>
    <w:rsid w:val="008F7E0F"/>
    <w:rsid w:val="009033B2"/>
    <w:rsid w:val="009033FB"/>
    <w:rsid w:val="00907405"/>
    <w:rsid w:val="00911A23"/>
    <w:rsid w:val="009170C2"/>
    <w:rsid w:val="00923748"/>
    <w:rsid w:val="009248DB"/>
    <w:rsid w:val="0093096F"/>
    <w:rsid w:val="00935C89"/>
    <w:rsid w:val="00936793"/>
    <w:rsid w:val="0094216C"/>
    <w:rsid w:val="009438AB"/>
    <w:rsid w:val="009507AD"/>
    <w:rsid w:val="0095643E"/>
    <w:rsid w:val="0097327A"/>
    <w:rsid w:val="00980782"/>
    <w:rsid w:val="00985DBC"/>
    <w:rsid w:val="0098686B"/>
    <w:rsid w:val="0098716A"/>
    <w:rsid w:val="00987428"/>
    <w:rsid w:val="00991046"/>
    <w:rsid w:val="0099454C"/>
    <w:rsid w:val="00995D47"/>
    <w:rsid w:val="009A0223"/>
    <w:rsid w:val="009A0F98"/>
    <w:rsid w:val="009A310A"/>
    <w:rsid w:val="009A41B9"/>
    <w:rsid w:val="009A4255"/>
    <w:rsid w:val="009A4524"/>
    <w:rsid w:val="009B361B"/>
    <w:rsid w:val="009B42A9"/>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E4D1C"/>
    <w:rsid w:val="00AE7E2A"/>
    <w:rsid w:val="00AF2078"/>
    <w:rsid w:val="00AF3CEC"/>
    <w:rsid w:val="00AF4198"/>
    <w:rsid w:val="00AF4534"/>
    <w:rsid w:val="00AF5409"/>
    <w:rsid w:val="00B006A7"/>
    <w:rsid w:val="00B10CD0"/>
    <w:rsid w:val="00B169A1"/>
    <w:rsid w:val="00B16CCF"/>
    <w:rsid w:val="00B226C9"/>
    <w:rsid w:val="00B22B59"/>
    <w:rsid w:val="00B24AE3"/>
    <w:rsid w:val="00B257E0"/>
    <w:rsid w:val="00B27414"/>
    <w:rsid w:val="00B305F7"/>
    <w:rsid w:val="00B30DCF"/>
    <w:rsid w:val="00B32C7A"/>
    <w:rsid w:val="00B3468F"/>
    <w:rsid w:val="00B37FD3"/>
    <w:rsid w:val="00B44E0A"/>
    <w:rsid w:val="00B454F2"/>
    <w:rsid w:val="00B50488"/>
    <w:rsid w:val="00B52E6B"/>
    <w:rsid w:val="00B52FD5"/>
    <w:rsid w:val="00B54055"/>
    <w:rsid w:val="00B561AA"/>
    <w:rsid w:val="00B573F0"/>
    <w:rsid w:val="00B60174"/>
    <w:rsid w:val="00B610EC"/>
    <w:rsid w:val="00B62708"/>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A20"/>
    <w:rsid w:val="00C10C7A"/>
    <w:rsid w:val="00C10DE5"/>
    <w:rsid w:val="00C14E18"/>
    <w:rsid w:val="00C17B04"/>
    <w:rsid w:val="00C20522"/>
    <w:rsid w:val="00C230CA"/>
    <w:rsid w:val="00C232A7"/>
    <w:rsid w:val="00C26887"/>
    <w:rsid w:val="00C271DE"/>
    <w:rsid w:val="00C333E5"/>
    <w:rsid w:val="00C35389"/>
    <w:rsid w:val="00C35F8B"/>
    <w:rsid w:val="00C36524"/>
    <w:rsid w:val="00C37F96"/>
    <w:rsid w:val="00C41875"/>
    <w:rsid w:val="00C46DB2"/>
    <w:rsid w:val="00C4712A"/>
    <w:rsid w:val="00C6038E"/>
    <w:rsid w:val="00C62C62"/>
    <w:rsid w:val="00C6572F"/>
    <w:rsid w:val="00C7072D"/>
    <w:rsid w:val="00C7642F"/>
    <w:rsid w:val="00C77227"/>
    <w:rsid w:val="00C83E32"/>
    <w:rsid w:val="00C86107"/>
    <w:rsid w:val="00C9312C"/>
    <w:rsid w:val="00C96B8C"/>
    <w:rsid w:val="00CB34C1"/>
    <w:rsid w:val="00CB44AC"/>
    <w:rsid w:val="00CB4B3B"/>
    <w:rsid w:val="00CB5826"/>
    <w:rsid w:val="00CB5F1B"/>
    <w:rsid w:val="00CB7438"/>
    <w:rsid w:val="00CC3CB0"/>
    <w:rsid w:val="00CC7E59"/>
    <w:rsid w:val="00CD0FE3"/>
    <w:rsid w:val="00CD2C66"/>
    <w:rsid w:val="00CD2E0F"/>
    <w:rsid w:val="00CD44B8"/>
    <w:rsid w:val="00CD68BD"/>
    <w:rsid w:val="00CE3C09"/>
    <w:rsid w:val="00CE3FD0"/>
    <w:rsid w:val="00CE5602"/>
    <w:rsid w:val="00CF401D"/>
    <w:rsid w:val="00CF4351"/>
    <w:rsid w:val="00CF5304"/>
    <w:rsid w:val="00D04298"/>
    <w:rsid w:val="00D05060"/>
    <w:rsid w:val="00D07563"/>
    <w:rsid w:val="00D10B01"/>
    <w:rsid w:val="00D172C2"/>
    <w:rsid w:val="00D23F33"/>
    <w:rsid w:val="00D26DC5"/>
    <w:rsid w:val="00D31A54"/>
    <w:rsid w:val="00D323E7"/>
    <w:rsid w:val="00D34E89"/>
    <w:rsid w:val="00D3565C"/>
    <w:rsid w:val="00D37E73"/>
    <w:rsid w:val="00D41673"/>
    <w:rsid w:val="00D475CE"/>
    <w:rsid w:val="00D476C1"/>
    <w:rsid w:val="00D510DB"/>
    <w:rsid w:val="00D52670"/>
    <w:rsid w:val="00D62337"/>
    <w:rsid w:val="00D662CB"/>
    <w:rsid w:val="00D712C6"/>
    <w:rsid w:val="00D748C1"/>
    <w:rsid w:val="00D85ACE"/>
    <w:rsid w:val="00D8721E"/>
    <w:rsid w:val="00D90312"/>
    <w:rsid w:val="00D9210B"/>
    <w:rsid w:val="00D95A77"/>
    <w:rsid w:val="00DA4EA3"/>
    <w:rsid w:val="00DA5C2A"/>
    <w:rsid w:val="00DB367C"/>
    <w:rsid w:val="00DC0ED2"/>
    <w:rsid w:val="00DC30FD"/>
    <w:rsid w:val="00DC48D0"/>
    <w:rsid w:val="00DC6C73"/>
    <w:rsid w:val="00DC76B7"/>
    <w:rsid w:val="00DD146B"/>
    <w:rsid w:val="00DD47E5"/>
    <w:rsid w:val="00DD7DAA"/>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AA6"/>
    <w:rsid w:val="00E26713"/>
    <w:rsid w:val="00E31737"/>
    <w:rsid w:val="00E34E1E"/>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A3896"/>
    <w:rsid w:val="00EA40C0"/>
    <w:rsid w:val="00EB2332"/>
    <w:rsid w:val="00EB2F85"/>
    <w:rsid w:val="00EB46E7"/>
    <w:rsid w:val="00EB7D7E"/>
    <w:rsid w:val="00EC3D84"/>
    <w:rsid w:val="00EC4164"/>
    <w:rsid w:val="00EC49CE"/>
    <w:rsid w:val="00ED094E"/>
    <w:rsid w:val="00ED0C74"/>
    <w:rsid w:val="00ED3ED4"/>
    <w:rsid w:val="00EE0E40"/>
    <w:rsid w:val="00EE1EB5"/>
    <w:rsid w:val="00EE2E45"/>
    <w:rsid w:val="00EE5E77"/>
    <w:rsid w:val="00EF1EE1"/>
    <w:rsid w:val="00EF3391"/>
    <w:rsid w:val="00EF559E"/>
    <w:rsid w:val="00F00DD2"/>
    <w:rsid w:val="00F0779C"/>
    <w:rsid w:val="00F10E83"/>
    <w:rsid w:val="00F1450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6D93"/>
    <w:rsid w:val="00F67A44"/>
    <w:rsid w:val="00F71359"/>
    <w:rsid w:val="00F71417"/>
    <w:rsid w:val="00F71B5B"/>
    <w:rsid w:val="00F71EC7"/>
    <w:rsid w:val="00F72990"/>
    <w:rsid w:val="00F73C10"/>
    <w:rsid w:val="00F80AA7"/>
    <w:rsid w:val="00F831CF"/>
    <w:rsid w:val="00F83290"/>
    <w:rsid w:val="00F844D7"/>
    <w:rsid w:val="00F86F7C"/>
    <w:rsid w:val="00F87199"/>
    <w:rsid w:val="00F92600"/>
    <w:rsid w:val="00F978F2"/>
    <w:rsid w:val="00FA6163"/>
    <w:rsid w:val="00FB1CC9"/>
    <w:rsid w:val="00FB4235"/>
    <w:rsid w:val="00FB7D3B"/>
    <w:rsid w:val="00FC06CC"/>
    <w:rsid w:val="00FC1EBC"/>
    <w:rsid w:val="00FC420C"/>
    <w:rsid w:val="00FC57B4"/>
    <w:rsid w:val="00FC75FE"/>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635</Words>
  <Characters>3494</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2017-05-11T23:52:00Z</cp:lastPrinted>
  <dcterms:created xsi:type="dcterms:W3CDTF">2017-05-16T23:40:00Z</dcterms:created>
  <dcterms:modified xsi:type="dcterms:W3CDTF">2017-05-16T23:51:00Z</dcterms:modified>
</cp:coreProperties>
</file>