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F72" w:rsidRDefault="007C21C5" w:rsidP="00411F72">
      <w:pPr>
        <w:tabs>
          <w:tab w:val="left" w:pos="8007"/>
        </w:tabs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D41BB45" wp14:editId="5DBA473E">
            <wp:simplePos x="0" y="0"/>
            <wp:positionH relativeFrom="column">
              <wp:posOffset>-630555</wp:posOffset>
            </wp:positionH>
            <wp:positionV relativeFrom="paragraph">
              <wp:posOffset>-12700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A20DCB">
        <w:rPr>
          <w:rFonts w:ascii="Arial" w:hAnsi="Arial" w:cs="Arial"/>
          <w:b/>
          <w:sz w:val="24"/>
          <w:szCs w:val="24"/>
        </w:rPr>
        <w:t>100</w:t>
      </w:r>
      <w:r w:rsidR="003B4CFD">
        <w:rPr>
          <w:rFonts w:ascii="Arial" w:hAnsi="Arial" w:cs="Arial"/>
          <w:b/>
          <w:sz w:val="24"/>
          <w:szCs w:val="24"/>
        </w:rPr>
        <w:t>/2019-1</w:t>
      </w:r>
      <w:r w:rsidR="00411F72" w:rsidRPr="00411F72">
        <w:rPr>
          <w:rFonts w:ascii="Arial" w:hAnsi="Arial" w:cs="Arial"/>
          <w:b/>
          <w:bCs/>
          <w:sz w:val="36"/>
          <w:szCs w:val="36"/>
        </w:rPr>
        <w:t xml:space="preserve"> </w:t>
      </w:r>
    </w:p>
    <w:p w:rsidR="00411F72" w:rsidRPr="00411F72" w:rsidRDefault="00411F72" w:rsidP="00411F72">
      <w:pPr>
        <w:tabs>
          <w:tab w:val="left" w:pos="8007"/>
        </w:tabs>
        <w:jc w:val="center"/>
        <w:rPr>
          <w:rFonts w:ascii="Arial" w:hAnsi="Arial" w:cs="Arial"/>
          <w:b/>
          <w:bCs/>
          <w:sz w:val="16"/>
          <w:szCs w:val="16"/>
        </w:rPr>
      </w:pPr>
    </w:p>
    <w:p w:rsidR="00411F72" w:rsidRDefault="00485D5B" w:rsidP="00411F72">
      <w:pPr>
        <w:tabs>
          <w:tab w:val="left" w:pos="8007"/>
        </w:tabs>
        <w:jc w:val="center"/>
        <w:rPr>
          <w:rFonts w:ascii="Arial" w:hAnsi="Arial" w:cs="Arial"/>
          <w:b/>
          <w:bCs/>
          <w:spacing w:val="-4"/>
          <w:sz w:val="36"/>
          <w:szCs w:val="36"/>
        </w:rPr>
      </w:pPr>
      <w:r>
        <w:rPr>
          <w:rFonts w:ascii="Arial" w:hAnsi="Arial" w:cs="Arial"/>
          <w:b/>
          <w:bCs/>
          <w:spacing w:val="-4"/>
          <w:sz w:val="36"/>
          <w:szCs w:val="36"/>
        </w:rPr>
        <w:t>Brinda</w:t>
      </w:r>
      <w:r w:rsidR="00411F72" w:rsidRPr="003D1AF8">
        <w:rPr>
          <w:rFonts w:ascii="Arial" w:hAnsi="Arial" w:cs="Arial"/>
          <w:b/>
          <w:bCs/>
          <w:spacing w:val="-4"/>
          <w:sz w:val="36"/>
          <w:szCs w:val="36"/>
        </w:rPr>
        <w:t xml:space="preserve"> UABC</w:t>
      </w:r>
      <w:r w:rsidR="003D1AF8" w:rsidRPr="003D1AF8">
        <w:rPr>
          <w:rFonts w:ascii="Arial" w:hAnsi="Arial" w:cs="Arial"/>
          <w:b/>
          <w:bCs/>
          <w:spacing w:val="-4"/>
          <w:sz w:val="36"/>
          <w:szCs w:val="36"/>
        </w:rPr>
        <w:t xml:space="preserve"> segunda opción de carrera para nuevo ingreso</w:t>
      </w:r>
    </w:p>
    <w:p w:rsidR="00146CA6" w:rsidRPr="00146CA6" w:rsidRDefault="00146CA6" w:rsidP="00411F72">
      <w:pPr>
        <w:tabs>
          <w:tab w:val="left" w:pos="8007"/>
        </w:tabs>
        <w:jc w:val="center"/>
        <w:rPr>
          <w:rFonts w:ascii="Arial" w:hAnsi="Arial" w:cs="Arial"/>
          <w:b/>
          <w:bCs/>
          <w:spacing w:val="-4"/>
          <w:sz w:val="16"/>
          <w:szCs w:val="16"/>
        </w:rPr>
      </w:pPr>
    </w:p>
    <w:p w:rsidR="00411F72" w:rsidRPr="00146CA6" w:rsidRDefault="00146CA6" w:rsidP="00146CA6">
      <w:pPr>
        <w:pStyle w:val="yiv1764832795msonormal"/>
        <w:numPr>
          <w:ilvl w:val="0"/>
          <w:numId w:val="34"/>
        </w:numPr>
        <w:spacing w:before="0" w:after="0"/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La lista con las carreras disponibles se </w:t>
      </w:r>
      <w:r w:rsidR="00ED4F25">
        <w:rPr>
          <w:rFonts w:ascii="Arial" w:hAnsi="Arial" w:cs="Arial"/>
        </w:rPr>
        <w:t>publicará</w:t>
      </w:r>
      <w:r>
        <w:rPr>
          <w:rFonts w:ascii="Arial" w:hAnsi="Arial" w:cs="Arial"/>
        </w:rPr>
        <w:t xml:space="preserve"> el 24 de junio en la página: </w:t>
      </w:r>
      <w:hyperlink r:id="rId10" w:history="1">
        <w:r w:rsidRPr="00680BFE">
          <w:rPr>
            <w:rStyle w:val="Hipervnculo"/>
            <w:rFonts w:ascii="Arial" w:hAnsi="Arial" w:cs="Arial"/>
          </w:rPr>
          <w:t>http://admisiones.uabc.mx/</w:t>
        </w:r>
      </w:hyperlink>
      <w:r>
        <w:rPr>
          <w:rFonts w:ascii="Arial" w:hAnsi="Arial" w:cs="Arial"/>
        </w:rPr>
        <w:t>.</w:t>
      </w:r>
    </w:p>
    <w:p w:rsidR="00146CA6" w:rsidRDefault="00146CA6" w:rsidP="00146CA6">
      <w:pPr>
        <w:pStyle w:val="yiv1764832795msonormal"/>
        <w:spacing w:before="0" w:after="0"/>
        <w:ind w:left="284"/>
        <w:jc w:val="both"/>
        <w:rPr>
          <w:rFonts w:ascii="Arial" w:hAnsi="Arial" w:cs="Arial"/>
          <w:b/>
        </w:rPr>
      </w:pPr>
    </w:p>
    <w:p w:rsidR="00D73282" w:rsidRDefault="00411F72" w:rsidP="00411F72">
      <w:pPr>
        <w:pStyle w:val="yiv1764832795msonormal"/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Mexicali, B.C., martes 18 de junio de 2019.- </w:t>
      </w:r>
      <w:r>
        <w:rPr>
          <w:rFonts w:ascii="Arial" w:hAnsi="Arial" w:cs="Arial"/>
        </w:rPr>
        <w:t xml:space="preserve">Los aspirantes a ingresar a la Universidad Autónoma de Baja California (UABC), </w:t>
      </w:r>
      <w:r w:rsidR="003D1AF8">
        <w:rPr>
          <w:rFonts w:ascii="Arial" w:hAnsi="Arial" w:cs="Arial"/>
        </w:rPr>
        <w:t xml:space="preserve">que no fueron seleccionados para </w:t>
      </w:r>
      <w:r w:rsidR="00100B96">
        <w:rPr>
          <w:rFonts w:ascii="Arial" w:hAnsi="Arial" w:cs="Arial"/>
        </w:rPr>
        <w:t xml:space="preserve">su primera opción de carrera, tienen la posibilidad de solicitar una segunda opción </w:t>
      </w:r>
      <w:r w:rsidR="00EA6818">
        <w:rPr>
          <w:rFonts w:ascii="Arial" w:hAnsi="Arial" w:cs="Arial"/>
        </w:rPr>
        <w:t>del 24 al 26 de junio en las carre</w:t>
      </w:r>
      <w:r w:rsidR="00680BFE">
        <w:rPr>
          <w:rFonts w:ascii="Arial" w:hAnsi="Arial" w:cs="Arial"/>
        </w:rPr>
        <w:t xml:space="preserve">ras profesionales en las que exista cupo, </w:t>
      </w:r>
      <w:r w:rsidR="00D73282">
        <w:rPr>
          <w:rFonts w:ascii="Arial" w:hAnsi="Arial" w:cs="Arial"/>
        </w:rPr>
        <w:t>siempre y cuando hayan obtenido un puntaje mínimo de 900 puntos en el Examen del Concurso de Selección.</w:t>
      </w:r>
    </w:p>
    <w:p w:rsidR="00D73282" w:rsidRDefault="00D73282" w:rsidP="00411F72">
      <w:pPr>
        <w:pStyle w:val="yiv1764832795msonormal"/>
        <w:spacing w:before="0" w:after="0"/>
        <w:jc w:val="both"/>
        <w:rPr>
          <w:rFonts w:ascii="Arial" w:hAnsi="Arial" w:cs="Arial"/>
        </w:rPr>
      </w:pPr>
    </w:p>
    <w:p w:rsidR="00100B96" w:rsidRDefault="00D73282" w:rsidP="00411F72">
      <w:pPr>
        <w:pStyle w:val="yiv1764832795msonormal"/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lista con las carreras disponibles se </w:t>
      </w:r>
      <w:r w:rsidR="00ED4F25">
        <w:rPr>
          <w:rFonts w:ascii="Arial" w:hAnsi="Arial" w:cs="Arial"/>
        </w:rPr>
        <w:t>publicará</w:t>
      </w:r>
      <w:r>
        <w:rPr>
          <w:rFonts w:ascii="Arial" w:hAnsi="Arial" w:cs="Arial"/>
        </w:rPr>
        <w:t xml:space="preserve"> el 24 de </w:t>
      </w:r>
      <w:r w:rsidR="00680BFE">
        <w:rPr>
          <w:rFonts w:ascii="Arial" w:hAnsi="Arial" w:cs="Arial"/>
        </w:rPr>
        <w:t xml:space="preserve">junio en la página: </w:t>
      </w:r>
      <w:hyperlink r:id="rId11" w:history="1">
        <w:r w:rsidR="00680BFE" w:rsidRPr="00680BFE">
          <w:rPr>
            <w:rStyle w:val="Hipervnculo"/>
            <w:rFonts w:ascii="Arial" w:hAnsi="Arial" w:cs="Arial"/>
          </w:rPr>
          <w:t>http://admisiones.uabc.mx/</w:t>
        </w:r>
      </w:hyperlink>
      <w:r>
        <w:rPr>
          <w:rFonts w:ascii="Arial" w:hAnsi="Arial" w:cs="Arial"/>
        </w:rPr>
        <w:t xml:space="preserve">, </w:t>
      </w:r>
      <w:r w:rsidR="00ED4F25">
        <w:rPr>
          <w:rFonts w:ascii="Arial" w:hAnsi="Arial" w:cs="Arial"/>
        </w:rPr>
        <w:t>donde</w:t>
      </w:r>
      <w:r>
        <w:rPr>
          <w:rFonts w:ascii="Arial" w:hAnsi="Arial" w:cs="Arial"/>
        </w:rPr>
        <w:t xml:space="preserve"> los aspirantes podrán llenar y enviar su solicitud</w:t>
      </w:r>
      <w:r w:rsidR="00755D72">
        <w:rPr>
          <w:rFonts w:ascii="Arial" w:hAnsi="Arial" w:cs="Arial"/>
        </w:rPr>
        <w:t xml:space="preserve">. En esa misma dirección electrónica se darán los resultados de selección </w:t>
      </w:r>
      <w:r w:rsidR="00A7308B">
        <w:rPr>
          <w:rFonts w:ascii="Arial" w:hAnsi="Arial" w:cs="Arial"/>
        </w:rPr>
        <w:t>de</w:t>
      </w:r>
      <w:r w:rsidR="00755D72">
        <w:rPr>
          <w:rFonts w:ascii="Arial" w:hAnsi="Arial" w:cs="Arial"/>
        </w:rPr>
        <w:t xml:space="preserve"> la segunda opción de carrera el 28 de junio. </w:t>
      </w:r>
    </w:p>
    <w:p w:rsidR="005F044A" w:rsidRDefault="005F044A" w:rsidP="005F044A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0147A0" w:rsidRPr="000147A0" w:rsidRDefault="000147A0" w:rsidP="005F044A">
      <w:pPr>
        <w:pStyle w:val="Prrafodelista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0147A0">
        <w:rPr>
          <w:rFonts w:ascii="Arial" w:hAnsi="Arial" w:cs="Arial"/>
          <w:b/>
          <w:bCs/>
          <w:sz w:val="24"/>
          <w:szCs w:val="24"/>
        </w:rPr>
        <w:t>Fechas importantes</w:t>
      </w:r>
    </w:p>
    <w:p w:rsidR="000147A0" w:rsidRPr="006F2EC8" w:rsidRDefault="005F044A" w:rsidP="005F044A">
      <w:pPr>
        <w:pStyle w:val="Prrafodelista"/>
        <w:ind w:left="0"/>
        <w:jc w:val="both"/>
        <w:rPr>
          <w:rFonts w:ascii="Arial" w:hAnsi="Arial" w:cs="Arial"/>
          <w:bCs/>
          <w:spacing w:val="-2"/>
          <w:sz w:val="24"/>
          <w:szCs w:val="24"/>
        </w:rPr>
      </w:pPr>
      <w:r w:rsidRPr="006F2EC8">
        <w:rPr>
          <w:rFonts w:ascii="Arial" w:hAnsi="Arial" w:cs="Arial"/>
          <w:bCs/>
          <w:spacing w:val="-2"/>
          <w:sz w:val="24"/>
          <w:szCs w:val="24"/>
        </w:rPr>
        <w:t xml:space="preserve">Los alumnos de nuevo ingreso </w:t>
      </w:r>
      <w:r w:rsidR="000147A0" w:rsidRPr="006F2EC8">
        <w:rPr>
          <w:rFonts w:ascii="Arial" w:hAnsi="Arial" w:cs="Arial"/>
          <w:bCs/>
          <w:spacing w:val="-2"/>
          <w:sz w:val="24"/>
          <w:szCs w:val="24"/>
        </w:rPr>
        <w:t xml:space="preserve">para el ciclo escolar 2019-2 </w:t>
      </w:r>
      <w:r w:rsidRPr="006F2EC8">
        <w:rPr>
          <w:rFonts w:ascii="Arial" w:hAnsi="Arial" w:cs="Arial"/>
          <w:bCs/>
          <w:spacing w:val="-2"/>
          <w:sz w:val="24"/>
          <w:szCs w:val="24"/>
        </w:rPr>
        <w:t xml:space="preserve">deberán </w:t>
      </w:r>
      <w:r w:rsidR="000147A0" w:rsidRPr="006F2EC8">
        <w:rPr>
          <w:rFonts w:ascii="Arial" w:hAnsi="Arial" w:cs="Arial"/>
          <w:bCs/>
          <w:spacing w:val="-2"/>
          <w:sz w:val="24"/>
          <w:szCs w:val="24"/>
        </w:rPr>
        <w:t xml:space="preserve">realizar su pago de inscripción </w:t>
      </w:r>
      <w:r w:rsidRPr="006F2EC8">
        <w:rPr>
          <w:rFonts w:ascii="Arial" w:hAnsi="Arial" w:cs="Arial"/>
          <w:bCs/>
          <w:spacing w:val="-2"/>
          <w:sz w:val="24"/>
          <w:szCs w:val="24"/>
        </w:rPr>
        <w:t xml:space="preserve">del </w:t>
      </w:r>
      <w:r w:rsidR="000147A0" w:rsidRPr="006F2EC8">
        <w:rPr>
          <w:rFonts w:ascii="Arial" w:hAnsi="Arial" w:cs="Arial"/>
          <w:bCs/>
          <w:spacing w:val="-2"/>
          <w:sz w:val="24"/>
          <w:szCs w:val="24"/>
        </w:rPr>
        <w:t>19</w:t>
      </w:r>
      <w:r w:rsidRPr="006F2EC8">
        <w:rPr>
          <w:rFonts w:ascii="Arial" w:hAnsi="Arial" w:cs="Arial"/>
          <w:bCs/>
          <w:spacing w:val="-2"/>
          <w:sz w:val="24"/>
          <w:szCs w:val="24"/>
        </w:rPr>
        <w:t xml:space="preserve"> al 2</w:t>
      </w:r>
      <w:r w:rsidR="000147A0" w:rsidRPr="006F2EC8">
        <w:rPr>
          <w:rFonts w:ascii="Arial" w:hAnsi="Arial" w:cs="Arial"/>
          <w:bCs/>
          <w:spacing w:val="-2"/>
          <w:sz w:val="24"/>
          <w:szCs w:val="24"/>
        </w:rPr>
        <w:t>7 de jun</w:t>
      </w:r>
      <w:r w:rsidRPr="006F2EC8">
        <w:rPr>
          <w:rFonts w:ascii="Arial" w:hAnsi="Arial" w:cs="Arial"/>
          <w:bCs/>
          <w:spacing w:val="-2"/>
          <w:sz w:val="24"/>
          <w:szCs w:val="24"/>
        </w:rPr>
        <w:t>io</w:t>
      </w:r>
      <w:r w:rsidR="00ED4F25">
        <w:rPr>
          <w:rFonts w:ascii="Arial" w:hAnsi="Arial" w:cs="Arial"/>
          <w:bCs/>
          <w:spacing w:val="-2"/>
          <w:sz w:val="24"/>
          <w:szCs w:val="24"/>
        </w:rPr>
        <w:t xml:space="preserve">; los de la primera etapa podrán pagar del 17 de junio al 3 de agosto y los de la segunda etapa del </w:t>
      </w:r>
      <w:r w:rsidR="000147A0" w:rsidRPr="006F2EC8">
        <w:rPr>
          <w:rFonts w:ascii="Arial" w:hAnsi="Arial" w:cs="Arial"/>
          <w:bCs/>
          <w:spacing w:val="-2"/>
          <w:sz w:val="24"/>
          <w:szCs w:val="24"/>
        </w:rPr>
        <w:t xml:space="preserve">22 de julio al 3 de agosto. </w:t>
      </w:r>
    </w:p>
    <w:p w:rsidR="000147A0" w:rsidRDefault="000147A0" w:rsidP="005F044A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0147A0" w:rsidRDefault="006F2EC8" w:rsidP="005F044A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  <w:r w:rsidRPr="00A7308B">
        <w:rPr>
          <w:rFonts w:ascii="Arial" w:hAnsi="Arial" w:cs="Arial"/>
          <w:bCs/>
          <w:sz w:val="24"/>
          <w:szCs w:val="24"/>
        </w:rPr>
        <w:t xml:space="preserve">Para conocer la convocatoria de becas para realizar pagos de inscripción y reinscripción, ingresar a la página: </w:t>
      </w:r>
      <w:hyperlink r:id="rId12" w:history="1">
        <w:r w:rsidR="005A3390" w:rsidRPr="00A7308B">
          <w:rPr>
            <w:rStyle w:val="Hipervnculo"/>
            <w:rFonts w:ascii="Arial" w:hAnsi="Arial" w:cs="Arial"/>
            <w:sz w:val="24"/>
          </w:rPr>
          <w:t>http://cgsege.uabc.mx/</w:t>
        </w:r>
      </w:hyperlink>
      <w:r w:rsidR="005A3390" w:rsidRPr="00A7308B">
        <w:rPr>
          <w:rStyle w:val="Hipervnculo"/>
          <w:rFonts w:ascii="Arial" w:hAnsi="Arial" w:cs="Arial"/>
          <w:sz w:val="24"/>
        </w:rPr>
        <w:t>.</w:t>
      </w:r>
      <w:r w:rsidR="00ED4F25" w:rsidRPr="00A7308B">
        <w:rPr>
          <w:rStyle w:val="Hipervnculo"/>
          <w:rFonts w:ascii="Arial" w:hAnsi="Arial" w:cs="Arial"/>
          <w:sz w:val="24"/>
          <w:u w:val="none"/>
        </w:rPr>
        <w:t xml:space="preserve"> </w:t>
      </w:r>
      <w:r w:rsidR="00ED4F25" w:rsidRPr="00A7308B">
        <w:rPr>
          <w:rStyle w:val="Hipervnculo"/>
          <w:rFonts w:ascii="Arial" w:hAnsi="Arial" w:cs="Arial"/>
          <w:color w:val="auto"/>
          <w:sz w:val="24"/>
          <w:u w:val="none"/>
        </w:rPr>
        <w:t>Las fechas de inscripción son el 2 y 3 de agosto de 2019.</w:t>
      </w:r>
      <w:r w:rsidR="00ED4F25">
        <w:rPr>
          <w:rStyle w:val="Hipervnculo"/>
          <w:rFonts w:ascii="Arial" w:hAnsi="Arial" w:cs="Arial"/>
          <w:color w:val="auto"/>
          <w:sz w:val="24"/>
          <w:u w:val="none"/>
        </w:rPr>
        <w:t xml:space="preserve"> </w:t>
      </w:r>
    </w:p>
    <w:p w:rsidR="006F2EC8" w:rsidRDefault="006F2EC8" w:rsidP="005F044A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755D72" w:rsidRDefault="00755D72" w:rsidP="00755D72">
      <w:pPr>
        <w:pStyle w:val="yiv1764832795msonormal"/>
        <w:spacing w:before="0" w:after="0"/>
        <w:jc w:val="both"/>
        <w:rPr>
          <w:rFonts w:ascii="Arial" w:hAnsi="Arial" w:cs="Arial"/>
          <w:bCs/>
        </w:rPr>
      </w:pPr>
      <w:bookmarkStart w:id="0" w:name="_GoBack"/>
      <w:bookmarkEnd w:id="0"/>
      <w:r>
        <w:rPr>
          <w:rFonts w:ascii="Arial" w:hAnsi="Arial" w:cs="Arial"/>
        </w:rPr>
        <w:t xml:space="preserve">Quienes resulten seleccionados </w:t>
      </w:r>
      <w:r w:rsidR="007B12C8">
        <w:rPr>
          <w:rFonts w:ascii="Arial" w:hAnsi="Arial" w:cs="Arial"/>
        </w:rPr>
        <w:t xml:space="preserve">al nuevo ingreso, </w:t>
      </w:r>
      <w:r>
        <w:rPr>
          <w:rFonts w:ascii="Arial" w:hAnsi="Arial" w:cs="Arial"/>
        </w:rPr>
        <w:t xml:space="preserve">deberán realizar el curso de inducción del </w:t>
      </w:r>
      <w:r w:rsidR="007B12C8">
        <w:rPr>
          <w:rFonts w:ascii="Arial" w:hAnsi="Arial" w:cs="Arial"/>
        </w:rPr>
        <w:t xml:space="preserve">5 al 9 de </w:t>
      </w:r>
      <w:r>
        <w:rPr>
          <w:rFonts w:ascii="Arial" w:hAnsi="Arial" w:cs="Arial"/>
        </w:rPr>
        <w:t xml:space="preserve">agosto en la unidad académica que les corresponda, </w:t>
      </w:r>
      <w:r>
        <w:rPr>
          <w:rFonts w:ascii="Arial" w:hAnsi="Arial" w:cs="Arial"/>
          <w:bCs/>
        </w:rPr>
        <w:t>el cual se ofrece con el objetivo de concientizarlos sobre el compromiso que s</w:t>
      </w:r>
      <w:r w:rsidR="00ED4F25">
        <w:rPr>
          <w:rFonts w:ascii="Arial" w:hAnsi="Arial" w:cs="Arial"/>
          <w:bCs/>
        </w:rPr>
        <w:t>e adquiere al ser universitario</w:t>
      </w:r>
      <w:r>
        <w:rPr>
          <w:rFonts w:ascii="Arial" w:hAnsi="Arial" w:cs="Arial"/>
          <w:bCs/>
        </w:rPr>
        <w:t xml:space="preserve"> y la responsabilidad que tienen sobre su formación profesional.</w:t>
      </w:r>
    </w:p>
    <w:p w:rsidR="005F044A" w:rsidRDefault="005F044A" w:rsidP="005F044A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3B4CFD" w:rsidRDefault="003B4CFD" w:rsidP="00F03BD7">
      <w:pPr>
        <w:jc w:val="center"/>
        <w:rPr>
          <w:rFonts w:ascii="Arial" w:hAnsi="Arial" w:cs="Arial"/>
          <w:b/>
          <w:sz w:val="24"/>
          <w:szCs w:val="24"/>
        </w:rPr>
      </w:pPr>
    </w:p>
    <w:sectPr w:rsidR="003B4CFD" w:rsidSect="00F83163">
      <w:pgSz w:w="12240" w:h="15840"/>
      <w:pgMar w:top="0" w:right="1041" w:bottom="0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106" w:rsidRDefault="00725106">
      <w:r>
        <w:separator/>
      </w:r>
    </w:p>
  </w:endnote>
  <w:endnote w:type="continuationSeparator" w:id="0">
    <w:p w:rsidR="00725106" w:rsidRDefault="00725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106" w:rsidRDefault="00725106">
      <w:r>
        <w:rPr>
          <w:color w:val="000000"/>
        </w:rPr>
        <w:separator/>
      </w:r>
    </w:p>
  </w:footnote>
  <w:footnote w:type="continuationSeparator" w:id="0">
    <w:p w:rsidR="00725106" w:rsidRDefault="007251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283A73A4"/>
    <w:multiLevelType w:val="hybridMultilevel"/>
    <w:tmpl w:val="31EA37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822562"/>
    <w:multiLevelType w:val="hybridMultilevel"/>
    <w:tmpl w:val="947E30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EF4166"/>
    <w:multiLevelType w:val="hybridMultilevel"/>
    <w:tmpl w:val="6854ED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F104D4"/>
    <w:multiLevelType w:val="hybridMultilevel"/>
    <w:tmpl w:val="F45285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A97F0C"/>
    <w:multiLevelType w:val="hybridMultilevel"/>
    <w:tmpl w:val="3432CCCE"/>
    <w:lvl w:ilvl="0" w:tplc="991E7F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48379B"/>
    <w:multiLevelType w:val="hybridMultilevel"/>
    <w:tmpl w:val="5C7C8D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370D72"/>
    <w:multiLevelType w:val="hybridMultilevel"/>
    <w:tmpl w:val="0F9401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EB0ECD"/>
    <w:multiLevelType w:val="hybridMultilevel"/>
    <w:tmpl w:val="0B68DC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5B2FD4"/>
    <w:multiLevelType w:val="hybridMultilevel"/>
    <w:tmpl w:val="45E837C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6BE05189"/>
    <w:multiLevelType w:val="hybridMultilevel"/>
    <w:tmpl w:val="958C9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C6600C"/>
    <w:multiLevelType w:val="hybridMultilevel"/>
    <w:tmpl w:val="A2426EE8"/>
    <w:lvl w:ilvl="0" w:tplc="44E8D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050044"/>
    <w:multiLevelType w:val="hybridMultilevel"/>
    <w:tmpl w:val="B4862C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3"/>
  </w:num>
  <w:num w:numId="3">
    <w:abstractNumId w:val="4"/>
  </w:num>
  <w:num w:numId="4">
    <w:abstractNumId w:val="19"/>
  </w:num>
  <w:num w:numId="5">
    <w:abstractNumId w:val="32"/>
  </w:num>
  <w:num w:numId="6">
    <w:abstractNumId w:val="2"/>
  </w:num>
  <w:num w:numId="7">
    <w:abstractNumId w:val="18"/>
  </w:num>
  <w:num w:numId="8">
    <w:abstractNumId w:val="16"/>
  </w:num>
  <w:num w:numId="9">
    <w:abstractNumId w:val="1"/>
  </w:num>
  <w:num w:numId="10">
    <w:abstractNumId w:val="7"/>
  </w:num>
  <w:num w:numId="11">
    <w:abstractNumId w:val="6"/>
  </w:num>
  <w:num w:numId="12">
    <w:abstractNumId w:val="14"/>
  </w:num>
  <w:num w:numId="13">
    <w:abstractNumId w:val="22"/>
  </w:num>
  <w:num w:numId="14">
    <w:abstractNumId w:val="0"/>
  </w:num>
  <w:num w:numId="15">
    <w:abstractNumId w:val="9"/>
  </w:num>
  <w:num w:numId="16">
    <w:abstractNumId w:val="25"/>
  </w:num>
  <w:num w:numId="17">
    <w:abstractNumId w:val="8"/>
  </w:num>
  <w:num w:numId="18">
    <w:abstractNumId w:val="10"/>
  </w:num>
  <w:num w:numId="19">
    <w:abstractNumId w:val="28"/>
  </w:num>
  <w:num w:numId="20">
    <w:abstractNumId w:val="20"/>
  </w:num>
  <w:num w:numId="21">
    <w:abstractNumId w:val="29"/>
  </w:num>
  <w:num w:numId="22">
    <w:abstractNumId w:val="26"/>
  </w:num>
  <w:num w:numId="23">
    <w:abstractNumId w:val="12"/>
  </w:num>
  <w:num w:numId="24">
    <w:abstractNumId w:val="27"/>
  </w:num>
  <w:num w:numId="25">
    <w:abstractNumId w:val="17"/>
  </w:num>
  <w:num w:numId="26">
    <w:abstractNumId w:val="15"/>
  </w:num>
  <w:num w:numId="27">
    <w:abstractNumId w:val="30"/>
  </w:num>
  <w:num w:numId="28">
    <w:abstractNumId w:val="3"/>
  </w:num>
  <w:num w:numId="29">
    <w:abstractNumId w:val="11"/>
  </w:num>
  <w:num w:numId="30">
    <w:abstractNumId w:val="23"/>
  </w:num>
  <w:num w:numId="31">
    <w:abstractNumId w:val="24"/>
  </w:num>
  <w:num w:numId="32">
    <w:abstractNumId w:val="31"/>
  </w:num>
  <w:num w:numId="33">
    <w:abstractNumId w:val="33"/>
  </w:num>
  <w:num w:numId="34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6C2"/>
    <w:rsid w:val="000017E5"/>
    <w:rsid w:val="000018D3"/>
    <w:rsid w:val="00001EF9"/>
    <w:rsid w:val="00001FB1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7A0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E10"/>
    <w:rsid w:val="00026F6D"/>
    <w:rsid w:val="000272E9"/>
    <w:rsid w:val="00027677"/>
    <w:rsid w:val="00027CAC"/>
    <w:rsid w:val="00030548"/>
    <w:rsid w:val="0003071C"/>
    <w:rsid w:val="0003096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109"/>
    <w:rsid w:val="00036292"/>
    <w:rsid w:val="00036FFF"/>
    <w:rsid w:val="0003720A"/>
    <w:rsid w:val="0003765F"/>
    <w:rsid w:val="00037949"/>
    <w:rsid w:val="00037AA4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030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87D"/>
    <w:rsid w:val="000A5AE0"/>
    <w:rsid w:val="000A6218"/>
    <w:rsid w:val="000A6274"/>
    <w:rsid w:val="000A62BE"/>
    <w:rsid w:val="000A63F8"/>
    <w:rsid w:val="000A6450"/>
    <w:rsid w:val="000A69D1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4B14"/>
    <w:rsid w:val="000C51D9"/>
    <w:rsid w:val="000C579F"/>
    <w:rsid w:val="000C5966"/>
    <w:rsid w:val="000C6909"/>
    <w:rsid w:val="000C6D98"/>
    <w:rsid w:val="000C6FFF"/>
    <w:rsid w:val="000C7330"/>
    <w:rsid w:val="000C7452"/>
    <w:rsid w:val="000C75F9"/>
    <w:rsid w:val="000C7DB1"/>
    <w:rsid w:val="000D001D"/>
    <w:rsid w:val="000D03D6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2BA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34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96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D90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2CA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9AB"/>
    <w:rsid w:val="00134E5E"/>
    <w:rsid w:val="0013584B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6D1"/>
    <w:rsid w:val="0014585D"/>
    <w:rsid w:val="00145CA3"/>
    <w:rsid w:val="001461F3"/>
    <w:rsid w:val="0014656B"/>
    <w:rsid w:val="001465C5"/>
    <w:rsid w:val="00146801"/>
    <w:rsid w:val="001469E1"/>
    <w:rsid w:val="00146CA6"/>
    <w:rsid w:val="00146CF0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C2"/>
    <w:rsid w:val="00153A25"/>
    <w:rsid w:val="00153C77"/>
    <w:rsid w:val="00153F8F"/>
    <w:rsid w:val="0015427C"/>
    <w:rsid w:val="00154DCD"/>
    <w:rsid w:val="00154FB0"/>
    <w:rsid w:val="00155859"/>
    <w:rsid w:val="00155E3B"/>
    <w:rsid w:val="00156248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487"/>
    <w:rsid w:val="00170A4B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3E57"/>
    <w:rsid w:val="0018424B"/>
    <w:rsid w:val="00184387"/>
    <w:rsid w:val="0018454F"/>
    <w:rsid w:val="00184C33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CDA"/>
    <w:rsid w:val="0019516A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484"/>
    <w:rsid w:val="001A09C3"/>
    <w:rsid w:val="001A0BB9"/>
    <w:rsid w:val="001A0E0B"/>
    <w:rsid w:val="001A0F1D"/>
    <w:rsid w:val="001A0F70"/>
    <w:rsid w:val="001A142D"/>
    <w:rsid w:val="001A16F8"/>
    <w:rsid w:val="001A181A"/>
    <w:rsid w:val="001A1A51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7A4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5C4A"/>
    <w:rsid w:val="001B64A5"/>
    <w:rsid w:val="001B67A7"/>
    <w:rsid w:val="001B70F1"/>
    <w:rsid w:val="001B7351"/>
    <w:rsid w:val="001B73C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4D15"/>
    <w:rsid w:val="001C51B0"/>
    <w:rsid w:val="001C5CEA"/>
    <w:rsid w:val="001C5E0A"/>
    <w:rsid w:val="001C5EBE"/>
    <w:rsid w:val="001C5EC3"/>
    <w:rsid w:val="001C6114"/>
    <w:rsid w:val="001C675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C49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57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2F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257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72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27C5D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0E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7B4"/>
    <w:rsid w:val="00250CB6"/>
    <w:rsid w:val="002510B2"/>
    <w:rsid w:val="0025167B"/>
    <w:rsid w:val="002519F3"/>
    <w:rsid w:val="00251C5F"/>
    <w:rsid w:val="00251F24"/>
    <w:rsid w:val="002520EB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15D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754"/>
    <w:rsid w:val="002A3BBC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534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1E5A"/>
    <w:rsid w:val="002C2557"/>
    <w:rsid w:val="002C2771"/>
    <w:rsid w:val="002C2B17"/>
    <w:rsid w:val="002C2C85"/>
    <w:rsid w:val="002C2CC7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2D0"/>
    <w:rsid w:val="002E1F45"/>
    <w:rsid w:val="002E2156"/>
    <w:rsid w:val="002E2276"/>
    <w:rsid w:val="002E239E"/>
    <w:rsid w:val="002E2600"/>
    <w:rsid w:val="002E2824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BEC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2979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564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952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3E5C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3D41"/>
    <w:rsid w:val="00364451"/>
    <w:rsid w:val="00364CD1"/>
    <w:rsid w:val="00364CF9"/>
    <w:rsid w:val="00364DCD"/>
    <w:rsid w:val="003651A2"/>
    <w:rsid w:val="0036533B"/>
    <w:rsid w:val="0036590C"/>
    <w:rsid w:val="0036592F"/>
    <w:rsid w:val="00365DC8"/>
    <w:rsid w:val="003663A8"/>
    <w:rsid w:val="00366BDF"/>
    <w:rsid w:val="00366EAA"/>
    <w:rsid w:val="00367584"/>
    <w:rsid w:val="00367DD9"/>
    <w:rsid w:val="00370B32"/>
    <w:rsid w:val="00371C35"/>
    <w:rsid w:val="00371C5D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04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761"/>
    <w:rsid w:val="003C1C67"/>
    <w:rsid w:val="003C1D9B"/>
    <w:rsid w:val="003C2099"/>
    <w:rsid w:val="003C21AD"/>
    <w:rsid w:val="003C236B"/>
    <w:rsid w:val="003C28F8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AF8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001"/>
    <w:rsid w:val="003D515F"/>
    <w:rsid w:val="003D5284"/>
    <w:rsid w:val="003D58E7"/>
    <w:rsid w:val="003D5BFA"/>
    <w:rsid w:val="003D5FC2"/>
    <w:rsid w:val="003D6147"/>
    <w:rsid w:val="003D634B"/>
    <w:rsid w:val="003D64D4"/>
    <w:rsid w:val="003D6582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74F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943"/>
    <w:rsid w:val="00400A06"/>
    <w:rsid w:val="00400C90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1F72"/>
    <w:rsid w:val="00412036"/>
    <w:rsid w:val="00412E9A"/>
    <w:rsid w:val="00413199"/>
    <w:rsid w:val="00413300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0D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BA2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27BD6"/>
    <w:rsid w:val="00430113"/>
    <w:rsid w:val="00430281"/>
    <w:rsid w:val="00430419"/>
    <w:rsid w:val="004308ED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393"/>
    <w:rsid w:val="00452C72"/>
    <w:rsid w:val="00452F17"/>
    <w:rsid w:val="00453A66"/>
    <w:rsid w:val="00453B3C"/>
    <w:rsid w:val="00453CD4"/>
    <w:rsid w:val="0045400E"/>
    <w:rsid w:val="00454E35"/>
    <w:rsid w:val="00454E3D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1FBD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D5B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E19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6C1"/>
    <w:rsid w:val="004B097D"/>
    <w:rsid w:val="004B0C3E"/>
    <w:rsid w:val="004B0EF4"/>
    <w:rsid w:val="004B10E8"/>
    <w:rsid w:val="004B113F"/>
    <w:rsid w:val="004B11E7"/>
    <w:rsid w:val="004B1A30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548D"/>
    <w:rsid w:val="004B5D7E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4C3D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AA2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5F0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5518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91B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948"/>
    <w:rsid w:val="00514FFC"/>
    <w:rsid w:val="0051502B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3C7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74"/>
    <w:rsid w:val="00553080"/>
    <w:rsid w:val="00553115"/>
    <w:rsid w:val="005533B5"/>
    <w:rsid w:val="005533BA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304"/>
    <w:rsid w:val="005614AE"/>
    <w:rsid w:val="005614B6"/>
    <w:rsid w:val="00561E30"/>
    <w:rsid w:val="00561E82"/>
    <w:rsid w:val="00562276"/>
    <w:rsid w:val="00562455"/>
    <w:rsid w:val="0056246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4DFA"/>
    <w:rsid w:val="0057502A"/>
    <w:rsid w:val="0057544F"/>
    <w:rsid w:val="00575632"/>
    <w:rsid w:val="00575665"/>
    <w:rsid w:val="0057596D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D9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80F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C79"/>
    <w:rsid w:val="005A2FBE"/>
    <w:rsid w:val="005A3390"/>
    <w:rsid w:val="005A3403"/>
    <w:rsid w:val="005A3504"/>
    <w:rsid w:val="005A3566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03F"/>
    <w:rsid w:val="005C0E6A"/>
    <w:rsid w:val="005C1A91"/>
    <w:rsid w:val="005C1CC2"/>
    <w:rsid w:val="005C1E21"/>
    <w:rsid w:val="005C1F92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1F00"/>
    <w:rsid w:val="005D20F8"/>
    <w:rsid w:val="005D21E5"/>
    <w:rsid w:val="005D22FF"/>
    <w:rsid w:val="005D2F59"/>
    <w:rsid w:val="005D3645"/>
    <w:rsid w:val="005D43A3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375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044A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0FA"/>
    <w:rsid w:val="00606387"/>
    <w:rsid w:val="006063E3"/>
    <w:rsid w:val="006065C7"/>
    <w:rsid w:val="00606CF9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A6A"/>
    <w:rsid w:val="00617EC0"/>
    <w:rsid w:val="006201E8"/>
    <w:rsid w:val="006201F6"/>
    <w:rsid w:val="0062030D"/>
    <w:rsid w:val="006206BC"/>
    <w:rsid w:val="0062073B"/>
    <w:rsid w:val="00620A57"/>
    <w:rsid w:val="00620D2F"/>
    <w:rsid w:val="00620E8F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1B"/>
    <w:rsid w:val="006373D4"/>
    <w:rsid w:val="0063770F"/>
    <w:rsid w:val="00637F58"/>
    <w:rsid w:val="00637FDC"/>
    <w:rsid w:val="006402F0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0E8C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579EE"/>
    <w:rsid w:val="0066018C"/>
    <w:rsid w:val="006608AB"/>
    <w:rsid w:val="006608E4"/>
    <w:rsid w:val="006609FB"/>
    <w:rsid w:val="00660BC1"/>
    <w:rsid w:val="00660DD1"/>
    <w:rsid w:val="0066127E"/>
    <w:rsid w:val="0066147C"/>
    <w:rsid w:val="00661534"/>
    <w:rsid w:val="0066157A"/>
    <w:rsid w:val="0066167C"/>
    <w:rsid w:val="0066194F"/>
    <w:rsid w:val="006623FA"/>
    <w:rsid w:val="0066249B"/>
    <w:rsid w:val="00662564"/>
    <w:rsid w:val="006626A7"/>
    <w:rsid w:val="00662D6C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495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3F"/>
    <w:rsid w:val="006A4C47"/>
    <w:rsid w:val="006A4CFB"/>
    <w:rsid w:val="006A4ED1"/>
    <w:rsid w:val="006A5683"/>
    <w:rsid w:val="006A577F"/>
    <w:rsid w:val="006A629B"/>
    <w:rsid w:val="006A6D98"/>
    <w:rsid w:val="006A6F01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C66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EC8"/>
    <w:rsid w:val="006F43AA"/>
    <w:rsid w:val="006F4B77"/>
    <w:rsid w:val="006F530D"/>
    <w:rsid w:val="006F63B5"/>
    <w:rsid w:val="006F6655"/>
    <w:rsid w:val="006F6A1D"/>
    <w:rsid w:val="006F6A8B"/>
    <w:rsid w:val="006F7272"/>
    <w:rsid w:val="006F72DD"/>
    <w:rsid w:val="006F7485"/>
    <w:rsid w:val="006F74B1"/>
    <w:rsid w:val="006F7560"/>
    <w:rsid w:val="006F7738"/>
    <w:rsid w:val="006F77C4"/>
    <w:rsid w:val="006F7A96"/>
    <w:rsid w:val="007003E3"/>
    <w:rsid w:val="00700492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7F2"/>
    <w:rsid w:val="00705979"/>
    <w:rsid w:val="00705B2C"/>
    <w:rsid w:val="00705DEA"/>
    <w:rsid w:val="007060FB"/>
    <w:rsid w:val="007064BC"/>
    <w:rsid w:val="00706A08"/>
    <w:rsid w:val="00706A80"/>
    <w:rsid w:val="00706C6D"/>
    <w:rsid w:val="00706EBD"/>
    <w:rsid w:val="00707759"/>
    <w:rsid w:val="00707954"/>
    <w:rsid w:val="00707C07"/>
    <w:rsid w:val="00710183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AE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0D1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0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1D91"/>
    <w:rsid w:val="0074234A"/>
    <w:rsid w:val="00742660"/>
    <w:rsid w:val="00742A0E"/>
    <w:rsid w:val="00742CAA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383"/>
    <w:rsid w:val="0075576C"/>
    <w:rsid w:val="00755D72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3B5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8DA"/>
    <w:rsid w:val="00765923"/>
    <w:rsid w:val="00765961"/>
    <w:rsid w:val="00765E15"/>
    <w:rsid w:val="0076615C"/>
    <w:rsid w:val="0076654D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4C8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2C8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3AE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3EE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A61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3845"/>
    <w:rsid w:val="007F3E20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06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8F5"/>
    <w:rsid w:val="00813BC1"/>
    <w:rsid w:val="00813BDF"/>
    <w:rsid w:val="00814795"/>
    <w:rsid w:val="008148A6"/>
    <w:rsid w:val="00814F20"/>
    <w:rsid w:val="00815131"/>
    <w:rsid w:val="0081548A"/>
    <w:rsid w:val="0081558C"/>
    <w:rsid w:val="008157FA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230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12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B48"/>
    <w:rsid w:val="00851BDF"/>
    <w:rsid w:val="00851CA8"/>
    <w:rsid w:val="00851F87"/>
    <w:rsid w:val="0085214C"/>
    <w:rsid w:val="008527AA"/>
    <w:rsid w:val="008536E3"/>
    <w:rsid w:val="00853A7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9D7"/>
    <w:rsid w:val="00862A29"/>
    <w:rsid w:val="00862F54"/>
    <w:rsid w:val="00863172"/>
    <w:rsid w:val="00864079"/>
    <w:rsid w:val="008647B5"/>
    <w:rsid w:val="00864A0D"/>
    <w:rsid w:val="00864A3E"/>
    <w:rsid w:val="008652E6"/>
    <w:rsid w:val="00865704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77EC3"/>
    <w:rsid w:val="008800AE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5F76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14D5"/>
    <w:rsid w:val="008A1C9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FDD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2EF3"/>
    <w:rsid w:val="008D32F6"/>
    <w:rsid w:val="008D3817"/>
    <w:rsid w:val="008D4BFC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6C1"/>
    <w:rsid w:val="008E5DEB"/>
    <w:rsid w:val="008E6079"/>
    <w:rsid w:val="008E6F9F"/>
    <w:rsid w:val="008E71AE"/>
    <w:rsid w:val="008E7BA1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422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34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3E38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63C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48BC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3D48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5D7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6D2"/>
    <w:rsid w:val="00982901"/>
    <w:rsid w:val="00982E25"/>
    <w:rsid w:val="00983098"/>
    <w:rsid w:val="00983598"/>
    <w:rsid w:val="00984334"/>
    <w:rsid w:val="00984478"/>
    <w:rsid w:val="00984861"/>
    <w:rsid w:val="00984B3B"/>
    <w:rsid w:val="009853CD"/>
    <w:rsid w:val="00985511"/>
    <w:rsid w:val="009857CC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ADF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5F0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0EEC"/>
    <w:rsid w:val="00A112A2"/>
    <w:rsid w:val="00A113C8"/>
    <w:rsid w:val="00A11FBB"/>
    <w:rsid w:val="00A1253F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D5C"/>
    <w:rsid w:val="00A16E79"/>
    <w:rsid w:val="00A16FC2"/>
    <w:rsid w:val="00A179E8"/>
    <w:rsid w:val="00A17D28"/>
    <w:rsid w:val="00A17E93"/>
    <w:rsid w:val="00A2092F"/>
    <w:rsid w:val="00A20B29"/>
    <w:rsid w:val="00A20DCB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0CE1"/>
    <w:rsid w:val="00A311C5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4F4A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0FE6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8B"/>
    <w:rsid w:val="00A7309F"/>
    <w:rsid w:val="00A730F7"/>
    <w:rsid w:val="00A7375C"/>
    <w:rsid w:val="00A73F33"/>
    <w:rsid w:val="00A7402A"/>
    <w:rsid w:val="00A745A2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729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016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7FA"/>
    <w:rsid w:val="00AB4C0A"/>
    <w:rsid w:val="00AB5634"/>
    <w:rsid w:val="00AB5B03"/>
    <w:rsid w:val="00AB5FD6"/>
    <w:rsid w:val="00AB61E9"/>
    <w:rsid w:val="00AB67B5"/>
    <w:rsid w:val="00AB6C36"/>
    <w:rsid w:val="00AB6D5E"/>
    <w:rsid w:val="00AB7184"/>
    <w:rsid w:val="00AB7353"/>
    <w:rsid w:val="00AB779A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955"/>
    <w:rsid w:val="00AC3B7A"/>
    <w:rsid w:val="00AC4C01"/>
    <w:rsid w:val="00AC4E26"/>
    <w:rsid w:val="00AC514A"/>
    <w:rsid w:val="00AC51D0"/>
    <w:rsid w:val="00AC57F6"/>
    <w:rsid w:val="00AC5DDE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92C"/>
    <w:rsid w:val="00B06BD9"/>
    <w:rsid w:val="00B06DD0"/>
    <w:rsid w:val="00B07148"/>
    <w:rsid w:val="00B07255"/>
    <w:rsid w:val="00B0732D"/>
    <w:rsid w:val="00B07AC0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342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9E0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D68"/>
    <w:rsid w:val="00B44E0A"/>
    <w:rsid w:val="00B453A4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371"/>
    <w:rsid w:val="00B62708"/>
    <w:rsid w:val="00B62D7F"/>
    <w:rsid w:val="00B62F7C"/>
    <w:rsid w:val="00B63157"/>
    <w:rsid w:val="00B634CA"/>
    <w:rsid w:val="00B634D9"/>
    <w:rsid w:val="00B63664"/>
    <w:rsid w:val="00B638FC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5F41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12E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650"/>
    <w:rsid w:val="00BF3A26"/>
    <w:rsid w:val="00BF3B3E"/>
    <w:rsid w:val="00BF4132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BCE"/>
    <w:rsid w:val="00C11E06"/>
    <w:rsid w:val="00C1267B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681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67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64"/>
    <w:rsid w:val="00C41075"/>
    <w:rsid w:val="00C411B3"/>
    <w:rsid w:val="00C41405"/>
    <w:rsid w:val="00C41875"/>
    <w:rsid w:val="00C4198B"/>
    <w:rsid w:val="00C4252F"/>
    <w:rsid w:val="00C4281D"/>
    <w:rsid w:val="00C428E6"/>
    <w:rsid w:val="00C436AF"/>
    <w:rsid w:val="00C439A1"/>
    <w:rsid w:val="00C43E0A"/>
    <w:rsid w:val="00C44002"/>
    <w:rsid w:val="00C44626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12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A89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812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0AC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1B3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161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5EE"/>
    <w:rsid w:val="00CF3633"/>
    <w:rsid w:val="00CF401D"/>
    <w:rsid w:val="00CF418E"/>
    <w:rsid w:val="00CF41FB"/>
    <w:rsid w:val="00CF4351"/>
    <w:rsid w:val="00CF4FBE"/>
    <w:rsid w:val="00CF5304"/>
    <w:rsid w:val="00CF594D"/>
    <w:rsid w:val="00CF5FD3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0FA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875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207"/>
    <w:rsid w:val="00D2153C"/>
    <w:rsid w:val="00D21F5E"/>
    <w:rsid w:val="00D22148"/>
    <w:rsid w:val="00D226D7"/>
    <w:rsid w:val="00D229E9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8B4"/>
    <w:rsid w:val="00D25D47"/>
    <w:rsid w:val="00D25DA9"/>
    <w:rsid w:val="00D260BE"/>
    <w:rsid w:val="00D26A9E"/>
    <w:rsid w:val="00D26DC5"/>
    <w:rsid w:val="00D272F7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FA3"/>
    <w:rsid w:val="00D662CB"/>
    <w:rsid w:val="00D66834"/>
    <w:rsid w:val="00D66861"/>
    <w:rsid w:val="00D67328"/>
    <w:rsid w:val="00D679D5"/>
    <w:rsid w:val="00D67AB0"/>
    <w:rsid w:val="00D67E02"/>
    <w:rsid w:val="00D712C6"/>
    <w:rsid w:val="00D71721"/>
    <w:rsid w:val="00D72773"/>
    <w:rsid w:val="00D727BC"/>
    <w:rsid w:val="00D727DF"/>
    <w:rsid w:val="00D72B6D"/>
    <w:rsid w:val="00D72E46"/>
    <w:rsid w:val="00D73282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01E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80C"/>
    <w:rsid w:val="00DA1FB6"/>
    <w:rsid w:val="00DA2064"/>
    <w:rsid w:val="00DA25BD"/>
    <w:rsid w:val="00DA28F2"/>
    <w:rsid w:val="00DA2B6B"/>
    <w:rsid w:val="00DA2C59"/>
    <w:rsid w:val="00DA30E4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B46"/>
    <w:rsid w:val="00DB4C54"/>
    <w:rsid w:val="00DB5440"/>
    <w:rsid w:val="00DB6250"/>
    <w:rsid w:val="00DB6342"/>
    <w:rsid w:val="00DB6FD8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32FC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A0"/>
    <w:rsid w:val="00DF31F5"/>
    <w:rsid w:val="00DF33AF"/>
    <w:rsid w:val="00DF36A2"/>
    <w:rsid w:val="00DF3F25"/>
    <w:rsid w:val="00DF454F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2CE"/>
    <w:rsid w:val="00E07598"/>
    <w:rsid w:val="00E100B3"/>
    <w:rsid w:val="00E10364"/>
    <w:rsid w:val="00E1037F"/>
    <w:rsid w:val="00E104D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BA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26DD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5EC5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28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2DA"/>
    <w:rsid w:val="00E4337C"/>
    <w:rsid w:val="00E43855"/>
    <w:rsid w:val="00E4389D"/>
    <w:rsid w:val="00E43B1D"/>
    <w:rsid w:val="00E43C20"/>
    <w:rsid w:val="00E43C7A"/>
    <w:rsid w:val="00E43D3B"/>
    <w:rsid w:val="00E44114"/>
    <w:rsid w:val="00E44533"/>
    <w:rsid w:val="00E44781"/>
    <w:rsid w:val="00E44796"/>
    <w:rsid w:val="00E458C3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2FDA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BED"/>
    <w:rsid w:val="00E70C81"/>
    <w:rsid w:val="00E70E83"/>
    <w:rsid w:val="00E70F40"/>
    <w:rsid w:val="00E71C2D"/>
    <w:rsid w:val="00E71C91"/>
    <w:rsid w:val="00E71E9F"/>
    <w:rsid w:val="00E724A2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905"/>
    <w:rsid w:val="00E81BD9"/>
    <w:rsid w:val="00E82509"/>
    <w:rsid w:val="00E8258C"/>
    <w:rsid w:val="00E829AB"/>
    <w:rsid w:val="00E82BC0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90E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818"/>
    <w:rsid w:val="00EA6D1B"/>
    <w:rsid w:val="00EA7812"/>
    <w:rsid w:val="00EA7F89"/>
    <w:rsid w:val="00EB0058"/>
    <w:rsid w:val="00EB035C"/>
    <w:rsid w:val="00EB038C"/>
    <w:rsid w:val="00EB03AB"/>
    <w:rsid w:val="00EB059A"/>
    <w:rsid w:val="00EB0A2D"/>
    <w:rsid w:val="00EB0E2C"/>
    <w:rsid w:val="00EB0F54"/>
    <w:rsid w:val="00EB1395"/>
    <w:rsid w:val="00EB153D"/>
    <w:rsid w:val="00EB1656"/>
    <w:rsid w:val="00EB20C0"/>
    <w:rsid w:val="00EB2332"/>
    <w:rsid w:val="00EB2485"/>
    <w:rsid w:val="00EB25ED"/>
    <w:rsid w:val="00EB2671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254"/>
    <w:rsid w:val="00EB6946"/>
    <w:rsid w:val="00EB6C53"/>
    <w:rsid w:val="00EB7676"/>
    <w:rsid w:val="00EB77A7"/>
    <w:rsid w:val="00EB7D7E"/>
    <w:rsid w:val="00EC043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2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4AB"/>
    <w:rsid w:val="00EF168C"/>
    <w:rsid w:val="00EF179B"/>
    <w:rsid w:val="00EF1AC4"/>
    <w:rsid w:val="00EF1DB1"/>
    <w:rsid w:val="00EF1EE1"/>
    <w:rsid w:val="00EF2256"/>
    <w:rsid w:val="00EF2986"/>
    <w:rsid w:val="00EF2A07"/>
    <w:rsid w:val="00EF2F70"/>
    <w:rsid w:val="00EF2FE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171"/>
    <w:rsid w:val="00F01413"/>
    <w:rsid w:val="00F01A82"/>
    <w:rsid w:val="00F01C44"/>
    <w:rsid w:val="00F01D68"/>
    <w:rsid w:val="00F020C9"/>
    <w:rsid w:val="00F02B05"/>
    <w:rsid w:val="00F02DCE"/>
    <w:rsid w:val="00F03843"/>
    <w:rsid w:val="00F0388B"/>
    <w:rsid w:val="00F03BD7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198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15B3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2AE"/>
    <w:rsid w:val="00F1579C"/>
    <w:rsid w:val="00F15CA7"/>
    <w:rsid w:val="00F1605C"/>
    <w:rsid w:val="00F16071"/>
    <w:rsid w:val="00F160E5"/>
    <w:rsid w:val="00F174B9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1A6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2CA"/>
    <w:rsid w:val="00F37B5D"/>
    <w:rsid w:val="00F37FC8"/>
    <w:rsid w:val="00F4028A"/>
    <w:rsid w:val="00F402C6"/>
    <w:rsid w:val="00F407AC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4EA3"/>
    <w:rsid w:val="00F459F9"/>
    <w:rsid w:val="00F45CAE"/>
    <w:rsid w:val="00F46205"/>
    <w:rsid w:val="00F465C1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2913"/>
    <w:rsid w:val="00F63A65"/>
    <w:rsid w:val="00F63BA0"/>
    <w:rsid w:val="00F6416E"/>
    <w:rsid w:val="00F6438D"/>
    <w:rsid w:val="00F64540"/>
    <w:rsid w:val="00F64851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63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2B4"/>
    <w:rsid w:val="00F87578"/>
    <w:rsid w:val="00F87891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E36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4FA"/>
    <w:rsid w:val="00FA171C"/>
    <w:rsid w:val="00FA19A8"/>
    <w:rsid w:val="00FA1C11"/>
    <w:rsid w:val="00FA220C"/>
    <w:rsid w:val="00FA243A"/>
    <w:rsid w:val="00FA27D3"/>
    <w:rsid w:val="00FA3608"/>
    <w:rsid w:val="00FA37AD"/>
    <w:rsid w:val="00FA4B8C"/>
    <w:rsid w:val="00FA5F7B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6A6"/>
    <w:rsid w:val="00FB1CC9"/>
    <w:rsid w:val="00FB1FE6"/>
    <w:rsid w:val="00FB23DE"/>
    <w:rsid w:val="00FB2511"/>
    <w:rsid w:val="00FB2613"/>
    <w:rsid w:val="00FB2710"/>
    <w:rsid w:val="00FB2A90"/>
    <w:rsid w:val="00FB2F34"/>
    <w:rsid w:val="00FB3582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64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856890932462094488gmail-m-5327207184810407080gmail-msolistparagraph">
    <w:name w:val="m_2856890932462094488gmail-m_-5327207184810407080gmail-msolistparagraph"/>
    <w:basedOn w:val="Normal"/>
    <w:rsid w:val="00A7308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856890932462094488gmail-m-5327207184810407080gmail-msohyperlink">
    <w:name w:val="m_2856890932462094488gmail-m_-5327207184810407080gmail-msohyperlink"/>
    <w:basedOn w:val="Fuentedeprrafopredeter"/>
    <w:rsid w:val="00A730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856890932462094488gmail-m-5327207184810407080gmail-msolistparagraph">
    <w:name w:val="m_2856890932462094488gmail-m_-5327207184810407080gmail-msolistparagraph"/>
    <w:basedOn w:val="Normal"/>
    <w:rsid w:val="00A7308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856890932462094488gmail-m-5327207184810407080gmail-msohyperlink">
    <w:name w:val="m_2856890932462094488gmail-m_-5327207184810407080gmail-msohyperlink"/>
    <w:basedOn w:val="Fuentedeprrafopredeter"/>
    <w:rsid w:val="00A73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8555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32882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7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2309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66659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6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790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cgsege.uabc.mx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dmisiones.uabc.mx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admisiones.uabc.mx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2FF31-A610-4B9E-B400-47007F7AD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304</Words>
  <Characters>1675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16</cp:revision>
  <cp:lastPrinted>2019-06-18T20:13:00Z</cp:lastPrinted>
  <dcterms:created xsi:type="dcterms:W3CDTF">2019-06-18T01:46:00Z</dcterms:created>
  <dcterms:modified xsi:type="dcterms:W3CDTF">2019-06-18T23:41:00Z</dcterms:modified>
</cp:coreProperties>
</file>